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44" w:rsidRDefault="006A5144">
      <w:pPr>
        <w:pStyle w:val="BodyText"/>
        <w:rPr>
          <w:rFonts w:ascii="Times New Roman"/>
          <w:sz w:val="20"/>
        </w:rPr>
      </w:pPr>
    </w:p>
    <w:p w:rsidR="006A5144" w:rsidRDefault="006A5144">
      <w:pPr>
        <w:pStyle w:val="BodyText"/>
        <w:spacing w:before="3"/>
        <w:rPr>
          <w:rFonts w:ascii="Times New Roman"/>
        </w:rPr>
      </w:pPr>
    </w:p>
    <w:p w:rsidR="006A5144" w:rsidRDefault="00CD03D6" w:rsidP="00CD03D6">
      <w:pPr>
        <w:ind w:left="720"/>
        <w:rPr>
          <w:rFonts w:ascii="Tahoma"/>
          <w:b/>
          <w:sz w:val="24"/>
        </w:rPr>
      </w:pPr>
      <w:r w:rsidRPr="009C68E1">
        <w:rPr>
          <w:rFonts w:ascii="Britannic Bold" w:hAnsi="Britannic Bold"/>
          <w:noProof/>
          <w:sz w:val="24"/>
          <w:szCs w:val="24"/>
        </w:rPr>
        <w:drawing>
          <wp:inline distT="0" distB="0" distL="0" distR="0">
            <wp:extent cx="692785" cy="665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/>
          <w:b/>
          <w:sz w:val="24"/>
        </w:rPr>
        <w:t xml:space="preserve">                                  </w:t>
      </w:r>
      <w:r>
        <w:rPr>
          <w:rFonts w:ascii="Tahoma"/>
          <w:b/>
          <w:sz w:val="24"/>
        </w:rPr>
        <w:t>A parent guide to Year 2</w:t>
      </w:r>
    </w:p>
    <w:p w:rsidR="006A5144" w:rsidRPr="00CD03D6" w:rsidRDefault="00CD03D6">
      <w:pPr>
        <w:pStyle w:val="BodyText"/>
        <w:spacing w:before="3"/>
        <w:ind w:left="540" w:right="294"/>
      </w:pPr>
      <w:r w:rsidRPr="00CD03D6">
        <w:rPr>
          <w:spacing w:val="-3"/>
        </w:rPr>
        <w:t>As</w:t>
      </w:r>
      <w:r w:rsidRPr="00CD03D6">
        <w:rPr>
          <w:spacing w:val="-40"/>
        </w:rPr>
        <w:t xml:space="preserve"> </w:t>
      </w:r>
      <w:r w:rsidRPr="00CD03D6">
        <w:t>children</w:t>
      </w:r>
      <w:r w:rsidRPr="00CD03D6">
        <w:rPr>
          <w:spacing w:val="-41"/>
        </w:rPr>
        <w:t xml:space="preserve"> </w:t>
      </w:r>
      <w:r w:rsidRPr="00CD03D6">
        <w:t>move</w:t>
      </w:r>
      <w:r w:rsidRPr="00CD03D6">
        <w:rPr>
          <w:spacing w:val="-40"/>
        </w:rPr>
        <w:t xml:space="preserve"> </w:t>
      </w:r>
      <w:r w:rsidRPr="00CD03D6">
        <w:t>through</w:t>
      </w:r>
      <w:r w:rsidRPr="00CD03D6">
        <w:rPr>
          <w:spacing w:val="-41"/>
        </w:rPr>
        <w:t xml:space="preserve"> </w:t>
      </w:r>
      <w:r w:rsidRPr="00CD03D6">
        <w:t>Key</w:t>
      </w:r>
      <w:r w:rsidRPr="00CD03D6">
        <w:rPr>
          <w:spacing w:val="-42"/>
        </w:rPr>
        <w:t xml:space="preserve"> </w:t>
      </w:r>
      <w:r w:rsidRPr="00CD03D6">
        <w:t>Stage</w:t>
      </w:r>
      <w:r w:rsidRPr="00CD03D6">
        <w:rPr>
          <w:spacing w:val="-40"/>
        </w:rPr>
        <w:t xml:space="preserve"> </w:t>
      </w:r>
      <w:r w:rsidRPr="00CD03D6">
        <w:t>1,</w:t>
      </w:r>
      <w:r w:rsidRPr="00CD03D6">
        <w:rPr>
          <w:spacing w:val="-42"/>
        </w:rPr>
        <w:t xml:space="preserve"> </w:t>
      </w:r>
      <w:r w:rsidRPr="00CD03D6">
        <w:t>the</w:t>
      </w:r>
      <w:r w:rsidRPr="00CD03D6">
        <w:rPr>
          <w:spacing w:val="-40"/>
        </w:rPr>
        <w:t xml:space="preserve"> </w:t>
      </w:r>
      <w:r w:rsidRPr="00CD03D6">
        <w:t>new</w:t>
      </w:r>
      <w:r w:rsidRPr="00CD03D6">
        <w:rPr>
          <w:spacing w:val="-41"/>
        </w:rPr>
        <w:t xml:space="preserve"> </w:t>
      </w:r>
      <w:r w:rsidRPr="00CD03D6">
        <w:t>curriculum</w:t>
      </w:r>
      <w:r w:rsidRPr="00CD03D6">
        <w:rPr>
          <w:spacing w:val="-42"/>
        </w:rPr>
        <w:t xml:space="preserve"> </w:t>
      </w:r>
      <w:r w:rsidRPr="00CD03D6">
        <w:t>intends</w:t>
      </w:r>
      <w:r w:rsidRPr="00CD03D6">
        <w:rPr>
          <w:spacing w:val="-40"/>
        </w:rPr>
        <w:t xml:space="preserve"> </w:t>
      </w:r>
      <w:r w:rsidRPr="00CD03D6">
        <w:t>that</w:t>
      </w:r>
      <w:r w:rsidRPr="00CD03D6">
        <w:rPr>
          <w:spacing w:val="-41"/>
        </w:rPr>
        <w:t xml:space="preserve"> </w:t>
      </w:r>
      <w:r w:rsidRPr="00CD03D6">
        <w:t>almost</w:t>
      </w:r>
      <w:r w:rsidRPr="00CD03D6">
        <w:rPr>
          <w:spacing w:val="-41"/>
        </w:rPr>
        <w:t xml:space="preserve"> </w:t>
      </w:r>
      <w:r w:rsidRPr="00CD03D6">
        <w:t>all</w:t>
      </w:r>
      <w:r w:rsidRPr="00CD03D6">
        <w:rPr>
          <w:spacing w:val="-40"/>
        </w:rPr>
        <w:t xml:space="preserve"> </w:t>
      </w:r>
      <w:r w:rsidRPr="00CD03D6">
        <w:t>children</w:t>
      </w:r>
      <w:r w:rsidRPr="00CD03D6">
        <w:rPr>
          <w:spacing w:val="-42"/>
        </w:rPr>
        <w:t xml:space="preserve"> </w:t>
      </w:r>
      <w:r w:rsidRPr="00CD03D6">
        <w:t>will secure</w:t>
      </w:r>
      <w:r w:rsidRPr="00CD03D6">
        <w:rPr>
          <w:spacing w:val="-26"/>
        </w:rPr>
        <w:t xml:space="preserve"> </w:t>
      </w:r>
      <w:r w:rsidRPr="00CD03D6">
        <w:t>the</w:t>
      </w:r>
      <w:r w:rsidRPr="00CD03D6">
        <w:rPr>
          <w:spacing w:val="-25"/>
        </w:rPr>
        <w:t xml:space="preserve"> </w:t>
      </w:r>
      <w:r w:rsidRPr="00CD03D6">
        <w:t>basic</w:t>
      </w:r>
      <w:r w:rsidRPr="00CD03D6">
        <w:rPr>
          <w:spacing w:val="-26"/>
        </w:rPr>
        <w:t xml:space="preserve"> </w:t>
      </w:r>
      <w:r w:rsidRPr="00CD03D6">
        <w:t>skills</w:t>
      </w:r>
      <w:r w:rsidRPr="00CD03D6">
        <w:rPr>
          <w:spacing w:val="-25"/>
        </w:rPr>
        <w:t xml:space="preserve"> </w:t>
      </w:r>
      <w:r w:rsidRPr="00CD03D6">
        <w:t>of</w:t>
      </w:r>
      <w:r w:rsidRPr="00CD03D6">
        <w:rPr>
          <w:spacing w:val="-26"/>
        </w:rPr>
        <w:t xml:space="preserve"> </w:t>
      </w:r>
      <w:r w:rsidRPr="00CD03D6">
        <w:t>decoding</w:t>
      </w:r>
      <w:r w:rsidRPr="00CD03D6">
        <w:rPr>
          <w:spacing w:val="-26"/>
        </w:rPr>
        <w:t xml:space="preserve"> </w:t>
      </w:r>
      <w:r w:rsidRPr="00CD03D6">
        <w:t>so</w:t>
      </w:r>
      <w:r w:rsidRPr="00CD03D6">
        <w:rPr>
          <w:spacing w:val="-26"/>
        </w:rPr>
        <w:t xml:space="preserve"> </w:t>
      </w:r>
      <w:r w:rsidRPr="00CD03D6">
        <w:t>that</w:t>
      </w:r>
      <w:r w:rsidRPr="00CD03D6">
        <w:rPr>
          <w:spacing w:val="-27"/>
        </w:rPr>
        <w:t xml:space="preserve"> </w:t>
      </w:r>
      <w:r w:rsidRPr="00CD03D6">
        <w:t>they</w:t>
      </w:r>
      <w:r w:rsidRPr="00CD03D6">
        <w:rPr>
          <w:spacing w:val="-26"/>
        </w:rPr>
        <w:t xml:space="preserve"> </w:t>
      </w:r>
      <w:r w:rsidRPr="00CD03D6">
        <w:t>can</w:t>
      </w:r>
      <w:r w:rsidRPr="00CD03D6">
        <w:rPr>
          <w:spacing w:val="-26"/>
        </w:rPr>
        <w:t xml:space="preserve"> </w:t>
      </w:r>
      <w:r w:rsidRPr="00CD03D6">
        <w:t>become</w:t>
      </w:r>
      <w:r w:rsidRPr="00CD03D6">
        <w:rPr>
          <w:spacing w:val="-25"/>
        </w:rPr>
        <w:t xml:space="preserve"> </w:t>
      </w:r>
      <w:r w:rsidRPr="00CD03D6">
        <w:t>fluent</w:t>
      </w:r>
      <w:r w:rsidRPr="00CD03D6">
        <w:rPr>
          <w:spacing w:val="-27"/>
        </w:rPr>
        <w:t xml:space="preserve"> </w:t>
      </w:r>
      <w:r w:rsidRPr="00CD03D6">
        <w:t>readers.</w:t>
      </w:r>
      <w:r w:rsidRPr="00CD03D6">
        <w:rPr>
          <w:spacing w:val="-27"/>
        </w:rPr>
        <w:t xml:space="preserve"> </w:t>
      </w:r>
      <w:r w:rsidRPr="00CD03D6">
        <w:rPr>
          <w:spacing w:val="-3"/>
        </w:rPr>
        <w:t>As</w:t>
      </w:r>
      <w:r w:rsidRPr="00CD03D6">
        <w:rPr>
          <w:spacing w:val="-25"/>
        </w:rPr>
        <w:t xml:space="preserve"> </w:t>
      </w:r>
      <w:r w:rsidRPr="00CD03D6">
        <w:t>their</w:t>
      </w:r>
      <w:r w:rsidRPr="00CD03D6">
        <w:rPr>
          <w:spacing w:val="-25"/>
        </w:rPr>
        <w:t xml:space="preserve"> </w:t>
      </w:r>
      <w:r w:rsidRPr="00CD03D6">
        <w:t>reading confidence</w:t>
      </w:r>
      <w:r w:rsidRPr="00CD03D6">
        <w:rPr>
          <w:spacing w:val="-18"/>
        </w:rPr>
        <w:t xml:space="preserve"> </w:t>
      </w:r>
      <w:r w:rsidRPr="00CD03D6">
        <w:t>grows</w:t>
      </w:r>
      <w:r w:rsidRPr="00CD03D6">
        <w:rPr>
          <w:spacing w:val="-17"/>
        </w:rPr>
        <w:t xml:space="preserve"> </w:t>
      </w:r>
      <w:r w:rsidRPr="00CD03D6">
        <w:t>they</w:t>
      </w:r>
      <w:r w:rsidRPr="00CD03D6">
        <w:rPr>
          <w:spacing w:val="-18"/>
        </w:rPr>
        <w:t xml:space="preserve"> </w:t>
      </w:r>
      <w:r w:rsidRPr="00CD03D6">
        <w:t>can</w:t>
      </w:r>
      <w:r w:rsidRPr="00CD03D6">
        <w:rPr>
          <w:spacing w:val="-19"/>
        </w:rPr>
        <w:t xml:space="preserve"> </w:t>
      </w:r>
      <w:r w:rsidRPr="00CD03D6">
        <w:t>begin</w:t>
      </w:r>
      <w:r w:rsidRPr="00CD03D6">
        <w:rPr>
          <w:spacing w:val="-18"/>
        </w:rPr>
        <w:t xml:space="preserve"> </w:t>
      </w:r>
      <w:r w:rsidRPr="00CD03D6">
        <w:t>to</w:t>
      </w:r>
      <w:r w:rsidRPr="00CD03D6">
        <w:rPr>
          <w:spacing w:val="-19"/>
        </w:rPr>
        <w:t xml:space="preserve"> </w:t>
      </w:r>
      <w:r w:rsidRPr="00CD03D6">
        <w:t>write</w:t>
      </w:r>
      <w:r w:rsidRPr="00CD03D6">
        <w:rPr>
          <w:spacing w:val="-18"/>
        </w:rPr>
        <w:t xml:space="preserve"> </w:t>
      </w:r>
      <w:r w:rsidRPr="00CD03D6">
        <w:t>their</w:t>
      </w:r>
      <w:r w:rsidRPr="00CD03D6">
        <w:rPr>
          <w:spacing w:val="-17"/>
        </w:rPr>
        <w:t xml:space="preserve"> </w:t>
      </w:r>
      <w:r w:rsidRPr="00CD03D6">
        <w:t>own</w:t>
      </w:r>
      <w:r w:rsidRPr="00CD03D6">
        <w:rPr>
          <w:spacing w:val="-18"/>
        </w:rPr>
        <w:t xml:space="preserve"> </w:t>
      </w:r>
      <w:r w:rsidRPr="00CD03D6">
        <w:t>ideas</w:t>
      </w:r>
      <w:r w:rsidRPr="00CD03D6">
        <w:rPr>
          <w:spacing w:val="-18"/>
        </w:rPr>
        <w:t xml:space="preserve"> </w:t>
      </w:r>
      <w:r w:rsidRPr="00CD03D6">
        <w:t>down.</w:t>
      </w:r>
    </w:p>
    <w:p w:rsidR="006A5144" w:rsidRPr="00CD03D6" w:rsidRDefault="00CD03D6">
      <w:pPr>
        <w:spacing w:before="7" w:line="242" w:lineRule="auto"/>
        <w:ind w:left="540" w:right="642"/>
        <w:jc w:val="both"/>
        <w:rPr>
          <w:i/>
        </w:rPr>
      </w:pPr>
      <w:r w:rsidRPr="00CD03D6">
        <w:rPr>
          <w:i/>
          <w:color w:val="365F91"/>
        </w:rPr>
        <w:t>Decoding</w:t>
      </w:r>
      <w:r w:rsidRPr="00CD03D6">
        <w:rPr>
          <w:i/>
          <w:color w:val="365F91"/>
          <w:spacing w:val="-31"/>
        </w:rPr>
        <w:t xml:space="preserve"> </w:t>
      </w:r>
      <w:r w:rsidRPr="00CD03D6">
        <w:rPr>
          <w:i/>
          <w:color w:val="365F91"/>
        </w:rPr>
        <w:t>is</w:t>
      </w:r>
      <w:r w:rsidRPr="00CD03D6">
        <w:rPr>
          <w:i/>
          <w:color w:val="365F91"/>
          <w:spacing w:val="-27"/>
        </w:rPr>
        <w:t xml:space="preserve"> </w:t>
      </w:r>
      <w:r w:rsidRPr="00CD03D6">
        <w:rPr>
          <w:i/>
          <w:color w:val="365F91"/>
        </w:rPr>
        <w:t>the</w:t>
      </w:r>
      <w:r w:rsidRPr="00CD03D6">
        <w:rPr>
          <w:i/>
          <w:color w:val="365F91"/>
          <w:spacing w:val="-28"/>
        </w:rPr>
        <w:t xml:space="preserve"> </w:t>
      </w:r>
      <w:r w:rsidRPr="00CD03D6">
        <w:rPr>
          <w:i/>
          <w:color w:val="365F91"/>
        </w:rPr>
        <w:t>ability</w:t>
      </w:r>
      <w:r w:rsidRPr="00CD03D6">
        <w:rPr>
          <w:i/>
          <w:color w:val="365F91"/>
          <w:spacing w:val="-31"/>
        </w:rPr>
        <w:t xml:space="preserve"> </w:t>
      </w:r>
      <w:r w:rsidRPr="00CD03D6">
        <w:rPr>
          <w:i/>
          <w:color w:val="365F91"/>
        </w:rPr>
        <w:t>to</w:t>
      </w:r>
      <w:r w:rsidRPr="00CD03D6">
        <w:rPr>
          <w:i/>
          <w:color w:val="365F91"/>
          <w:spacing w:val="-30"/>
        </w:rPr>
        <w:t xml:space="preserve"> </w:t>
      </w:r>
      <w:r w:rsidRPr="00CD03D6">
        <w:rPr>
          <w:i/>
          <w:color w:val="365F91"/>
        </w:rPr>
        <w:t>read</w:t>
      </w:r>
      <w:r w:rsidRPr="00CD03D6">
        <w:rPr>
          <w:i/>
          <w:color w:val="365F91"/>
          <w:spacing w:val="-28"/>
        </w:rPr>
        <w:t xml:space="preserve"> </w:t>
      </w:r>
      <w:r w:rsidRPr="00CD03D6">
        <w:rPr>
          <w:i/>
          <w:color w:val="365F91"/>
        </w:rPr>
        <w:t>words</w:t>
      </w:r>
      <w:r w:rsidRPr="00CD03D6">
        <w:rPr>
          <w:i/>
          <w:color w:val="365F91"/>
          <w:spacing w:val="-28"/>
        </w:rPr>
        <w:t xml:space="preserve"> </w:t>
      </w:r>
      <w:r w:rsidRPr="00CD03D6">
        <w:rPr>
          <w:i/>
          <w:color w:val="365F91"/>
        </w:rPr>
        <w:t>aloud</w:t>
      </w:r>
      <w:r w:rsidRPr="00CD03D6">
        <w:rPr>
          <w:i/>
          <w:color w:val="365F91"/>
          <w:spacing w:val="-31"/>
        </w:rPr>
        <w:t xml:space="preserve"> </w:t>
      </w:r>
      <w:r w:rsidRPr="00CD03D6">
        <w:rPr>
          <w:i/>
          <w:color w:val="365F91"/>
        </w:rPr>
        <w:t>by</w:t>
      </w:r>
      <w:r w:rsidRPr="00CD03D6">
        <w:rPr>
          <w:i/>
          <w:color w:val="365F91"/>
          <w:spacing w:val="-29"/>
        </w:rPr>
        <w:t xml:space="preserve"> </w:t>
      </w:r>
      <w:r w:rsidRPr="00CD03D6">
        <w:rPr>
          <w:i/>
          <w:color w:val="365F91"/>
        </w:rPr>
        <w:t>identifying</w:t>
      </w:r>
      <w:r w:rsidRPr="00CD03D6">
        <w:rPr>
          <w:i/>
          <w:color w:val="365F91"/>
          <w:spacing w:val="-27"/>
        </w:rPr>
        <w:t xml:space="preserve"> </w:t>
      </w:r>
      <w:r w:rsidRPr="00CD03D6">
        <w:rPr>
          <w:i/>
          <w:color w:val="365F91"/>
        </w:rPr>
        <w:t>the</w:t>
      </w:r>
      <w:r w:rsidRPr="00CD03D6">
        <w:rPr>
          <w:i/>
          <w:color w:val="365F91"/>
          <w:spacing w:val="-28"/>
        </w:rPr>
        <w:t xml:space="preserve"> </w:t>
      </w:r>
      <w:r w:rsidRPr="00CD03D6">
        <w:rPr>
          <w:i/>
          <w:color w:val="365F91"/>
        </w:rPr>
        <w:t>letter</w:t>
      </w:r>
      <w:r w:rsidRPr="00CD03D6">
        <w:rPr>
          <w:i/>
          <w:color w:val="365F91"/>
          <w:spacing w:val="-30"/>
        </w:rPr>
        <w:t xml:space="preserve"> </w:t>
      </w:r>
      <w:r w:rsidRPr="00CD03D6">
        <w:rPr>
          <w:i/>
          <w:color w:val="365F91"/>
        </w:rPr>
        <w:t>patterns</w:t>
      </w:r>
      <w:r w:rsidRPr="00CD03D6">
        <w:rPr>
          <w:i/>
          <w:color w:val="365F91"/>
          <w:spacing w:val="-27"/>
        </w:rPr>
        <w:t xml:space="preserve"> </w:t>
      </w:r>
      <w:r w:rsidRPr="00CD03D6">
        <w:rPr>
          <w:i/>
          <w:color w:val="365F91"/>
        </w:rPr>
        <w:t>and</w:t>
      </w:r>
      <w:r w:rsidRPr="00CD03D6">
        <w:rPr>
          <w:i/>
          <w:color w:val="365F91"/>
          <w:spacing w:val="-29"/>
        </w:rPr>
        <w:t xml:space="preserve"> </w:t>
      </w:r>
      <w:r w:rsidRPr="00CD03D6">
        <w:rPr>
          <w:i/>
          <w:color w:val="365F91"/>
        </w:rPr>
        <w:t>matching</w:t>
      </w:r>
      <w:r w:rsidRPr="00CD03D6">
        <w:rPr>
          <w:i/>
          <w:color w:val="365F91"/>
          <w:spacing w:val="-28"/>
        </w:rPr>
        <w:t xml:space="preserve"> </w:t>
      </w:r>
      <w:r w:rsidRPr="00CD03D6">
        <w:rPr>
          <w:i/>
          <w:color w:val="365F91"/>
        </w:rPr>
        <w:t>them to</w:t>
      </w:r>
      <w:r w:rsidRPr="00CD03D6">
        <w:rPr>
          <w:i/>
          <w:color w:val="365F91"/>
          <w:spacing w:val="-23"/>
        </w:rPr>
        <w:t xml:space="preserve"> </w:t>
      </w:r>
      <w:r w:rsidRPr="00CD03D6">
        <w:rPr>
          <w:i/>
          <w:color w:val="365F91"/>
        </w:rPr>
        <w:t>sounds.</w:t>
      </w:r>
      <w:r w:rsidRPr="00CD03D6">
        <w:rPr>
          <w:i/>
          <w:color w:val="365F91"/>
          <w:spacing w:val="-20"/>
        </w:rPr>
        <w:t xml:space="preserve"> </w:t>
      </w:r>
      <w:r w:rsidRPr="00CD03D6">
        <w:rPr>
          <w:i/>
          <w:color w:val="365F91"/>
        </w:rPr>
        <w:t>Once</w:t>
      </w:r>
      <w:r w:rsidRPr="00CD03D6">
        <w:rPr>
          <w:i/>
          <w:color w:val="365F91"/>
          <w:spacing w:val="-20"/>
        </w:rPr>
        <w:t xml:space="preserve"> </w:t>
      </w:r>
      <w:r w:rsidRPr="00CD03D6">
        <w:rPr>
          <w:i/>
          <w:color w:val="365F91"/>
        </w:rPr>
        <w:t>children</w:t>
      </w:r>
      <w:r w:rsidRPr="00CD03D6">
        <w:rPr>
          <w:i/>
          <w:color w:val="365F91"/>
          <w:spacing w:val="-21"/>
        </w:rPr>
        <w:t xml:space="preserve"> </w:t>
      </w:r>
      <w:r w:rsidRPr="00CD03D6">
        <w:rPr>
          <w:i/>
          <w:color w:val="365F91"/>
        </w:rPr>
        <w:t>are</w:t>
      </w:r>
      <w:r w:rsidRPr="00CD03D6">
        <w:rPr>
          <w:i/>
          <w:color w:val="365F91"/>
          <w:spacing w:val="-20"/>
        </w:rPr>
        <w:t xml:space="preserve"> </w:t>
      </w:r>
      <w:r w:rsidRPr="00CD03D6">
        <w:rPr>
          <w:i/>
          <w:color w:val="365F91"/>
        </w:rPr>
        <w:t>able</w:t>
      </w:r>
      <w:r w:rsidRPr="00CD03D6">
        <w:rPr>
          <w:i/>
          <w:color w:val="365F91"/>
          <w:spacing w:val="-21"/>
        </w:rPr>
        <w:t xml:space="preserve"> </w:t>
      </w:r>
      <w:r w:rsidRPr="00CD03D6">
        <w:rPr>
          <w:i/>
          <w:color w:val="365F91"/>
        </w:rPr>
        <w:t>to</w:t>
      </w:r>
      <w:r w:rsidRPr="00CD03D6">
        <w:rPr>
          <w:i/>
          <w:color w:val="365F91"/>
          <w:spacing w:val="-22"/>
        </w:rPr>
        <w:t xml:space="preserve"> </w:t>
      </w:r>
      <w:r w:rsidRPr="00CD03D6">
        <w:rPr>
          <w:i/>
          <w:color w:val="365F91"/>
        </w:rPr>
        <w:t>‘decode’</w:t>
      </w:r>
      <w:r w:rsidRPr="00CD03D6">
        <w:rPr>
          <w:i/>
          <w:color w:val="365F91"/>
          <w:spacing w:val="-21"/>
        </w:rPr>
        <w:t xml:space="preserve"> </w:t>
      </w:r>
      <w:r w:rsidRPr="00CD03D6">
        <w:rPr>
          <w:i/>
          <w:color w:val="365F91"/>
        </w:rPr>
        <w:t>the</w:t>
      </w:r>
      <w:r w:rsidRPr="00CD03D6">
        <w:rPr>
          <w:i/>
          <w:color w:val="365F91"/>
          <w:spacing w:val="-20"/>
        </w:rPr>
        <w:t xml:space="preserve"> </w:t>
      </w:r>
      <w:r w:rsidRPr="00CD03D6">
        <w:rPr>
          <w:i/>
          <w:color w:val="365F91"/>
        </w:rPr>
        <w:t>writing,</w:t>
      </w:r>
      <w:r w:rsidRPr="00CD03D6">
        <w:rPr>
          <w:i/>
          <w:color w:val="365F91"/>
          <w:spacing w:val="-20"/>
        </w:rPr>
        <w:t xml:space="preserve"> </w:t>
      </w:r>
      <w:r w:rsidRPr="00CD03D6">
        <w:rPr>
          <w:i/>
          <w:color w:val="365F91"/>
        </w:rPr>
        <w:t>they</w:t>
      </w:r>
      <w:r w:rsidRPr="00CD03D6">
        <w:rPr>
          <w:i/>
          <w:color w:val="365F91"/>
          <w:spacing w:val="-23"/>
        </w:rPr>
        <w:t xml:space="preserve"> </w:t>
      </w:r>
      <w:r w:rsidRPr="00CD03D6">
        <w:rPr>
          <w:i/>
          <w:color w:val="365F91"/>
        </w:rPr>
        <w:t>can</w:t>
      </w:r>
      <w:r w:rsidRPr="00CD03D6">
        <w:rPr>
          <w:i/>
          <w:color w:val="365F91"/>
          <w:spacing w:val="-21"/>
        </w:rPr>
        <w:t xml:space="preserve"> </w:t>
      </w:r>
      <w:r w:rsidRPr="00CD03D6">
        <w:rPr>
          <w:i/>
          <w:color w:val="365F91"/>
        </w:rPr>
        <w:t>then</w:t>
      </w:r>
      <w:r w:rsidRPr="00CD03D6">
        <w:rPr>
          <w:i/>
          <w:color w:val="365F91"/>
          <w:spacing w:val="-21"/>
        </w:rPr>
        <w:t xml:space="preserve"> </w:t>
      </w:r>
      <w:r w:rsidRPr="00CD03D6">
        <w:rPr>
          <w:i/>
          <w:color w:val="365F91"/>
        </w:rPr>
        <w:t>start</w:t>
      </w:r>
      <w:r w:rsidRPr="00CD03D6">
        <w:rPr>
          <w:i/>
          <w:color w:val="365F91"/>
          <w:spacing w:val="-21"/>
        </w:rPr>
        <w:t xml:space="preserve"> </w:t>
      </w:r>
      <w:r w:rsidRPr="00CD03D6">
        <w:rPr>
          <w:i/>
          <w:color w:val="365F91"/>
        </w:rPr>
        <w:t>to</w:t>
      </w:r>
      <w:r w:rsidRPr="00CD03D6">
        <w:rPr>
          <w:i/>
          <w:color w:val="365F91"/>
          <w:spacing w:val="-22"/>
        </w:rPr>
        <w:t xml:space="preserve"> </w:t>
      </w:r>
      <w:r w:rsidRPr="00CD03D6">
        <w:rPr>
          <w:i/>
          <w:color w:val="365F91"/>
        </w:rPr>
        <w:t>make</w:t>
      </w:r>
      <w:r w:rsidRPr="00CD03D6">
        <w:rPr>
          <w:i/>
          <w:color w:val="365F91"/>
          <w:spacing w:val="-20"/>
        </w:rPr>
        <w:t xml:space="preserve"> </w:t>
      </w:r>
      <w:r w:rsidRPr="00CD03D6">
        <w:rPr>
          <w:i/>
          <w:color w:val="365F91"/>
        </w:rPr>
        <w:t>sense</w:t>
      </w:r>
      <w:r w:rsidRPr="00CD03D6">
        <w:rPr>
          <w:i/>
          <w:color w:val="365F91"/>
          <w:spacing w:val="-20"/>
        </w:rPr>
        <w:t xml:space="preserve"> </w:t>
      </w:r>
      <w:r w:rsidRPr="00CD03D6">
        <w:rPr>
          <w:i/>
          <w:color w:val="365F91"/>
        </w:rPr>
        <w:t>of the</w:t>
      </w:r>
      <w:r w:rsidRPr="00CD03D6">
        <w:rPr>
          <w:i/>
          <w:color w:val="365F91"/>
          <w:spacing w:val="-19"/>
        </w:rPr>
        <w:t xml:space="preserve"> </w:t>
      </w:r>
      <w:r w:rsidRPr="00CD03D6">
        <w:rPr>
          <w:i/>
          <w:color w:val="365F91"/>
        </w:rPr>
        <w:t>words</w:t>
      </w:r>
      <w:r w:rsidRPr="00CD03D6">
        <w:rPr>
          <w:i/>
          <w:color w:val="365F91"/>
          <w:spacing w:val="-18"/>
        </w:rPr>
        <w:t xml:space="preserve"> </w:t>
      </w:r>
      <w:r w:rsidRPr="00CD03D6">
        <w:rPr>
          <w:i/>
          <w:color w:val="365F91"/>
        </w:rPr>
        <w:t>and</w:t>
      </w:r>
      <w:r w:rsidRPr="00CD03D6">
        <w:rPr>
          <w:i/>
          <w:color w:val="365F91"/>
          <w:spacing w:val="-19"/>
        </w:rPr>
        <w:t xml:space="preserve"> </w:t>
      </w:r>
      <w:r w:rsidRPr="00CD03D6">
        <w:rPr>
          <w:i/>
          <w:color w:val="365F91"/>
        </w:rPr>
        <w:t>sentences</w:t>
      </w:r>
      <w:r w:rsidRPr="00CD03D6">
        <w:rPr>
          <w:i/>
          <w:color w:val="365F91"/>
          <w:spacing w:val="-21"/>
        </w:rPr>
        <w:t xml:space="preserve"> </w:t>
      </w:r>
      <w:r w:rsidRPr="00CD03D6">
        <w:rPr>
          <w:i/>
          <w:color w:val="365F91"/>
        </w:rPr>
        <w:t>in</w:t>
      </w:r>
      <w:r w:rsidRPr="00CD03D6">
        <w:rPr>
          <w:i/>
          <w:color w:val="365F91"/>
          <w:spacing w:val="-21"/>
        </w:rPr>
        <w:t xml:space="preserve"> </w:t>
      </w:r>
      <w:r w:rsidRPr="00CD03D6">
        <w:rPr>
          <w:i/>
          <w:color w:val="365F91"/>
        </w:rPr>
        <w:t>context.</w:t>
      </w:r>
      <w:r w:rsidRPr="00CD03D6">
        <w:rPr>
          <w:i/>
          <w:color w:val="365F91"/>
          <w:spacing w:val="-18"/>
        </w:rPr>
        <w:t xml:space="preserve"> </w:t>
      </w:r>
      <w:r w:rsidRPr="00CD03D6">
        <w:rPr>
          <w:i/>
          <w:color w:val="365F91"/>
        </w:rPr>
        <w:t>Watch</w:t>
      </w:r>
      <w:r w:rsidRPr="00CD03D6">
        <w:rPr>
          <w:i/>
          <w:color w:val="365F91"/>
          <w:spacing w:val="-19"/>
        </w:rPr>
        <w:t xml:space="preserve"> </w:t>
      </w:r>
      <w:r w:rsidRPr="00CD03D6">
        <w:rPr>
          <w:i/>
          <w:color w:val="365F91"/>
        </w:rPr>
        <w:t>out</w:t>
      </w:r>
      <w:r w:rsidRPr="00CD03D6">
        <w:rPr>
          <w:i/>
          <w:color w:val="365F91"/>
          <w:spacing w:val="-20"/>
        </w:rPr>
        <w:t xml:space="preserve"> </w:t>
      </w:r>
      <w:r w:rsidRPr="00CD03D6">
        <w:rPr>
          <w:i/>
          <w:color w:val="365F91"/>
        </w:rPr>
        <w:t>for</w:t>
      </w:r>
      <w:r w:rsidRPr="00CD03D6">
        <w:rPr>
          <w:i/>
          <w:color w:val="365F91"/>
          <w:spacing w:val="-19"/>
        </w:rPr>
        <w:t xml:space="preserve"> </w:t>
      </w:r>
      <w:r w:rsidRPr="00CD03D6">
        <w:rPr>
          <w:i/>
          <w:color w:val="365F91"/>
        </w:rPr>
        <w:t>hard-to-decode</w:t>
      </w:r>
      <w:r w:rsidRPr="00CD03D6">
        <w:rPr>
          <w:i/>
          <w:color w:val="365F91"/>
          <w:spacing w:val="-21"/>
        </w:rPr>
        <w:t xml:space="preserve"> </w:t>
      </w:r>
      <w:r w:rsidRPr="00CD03D6">
        <w:rPr>
          <w:i/>
          <w:color w:val="365F91"/>
        </w:rPr>
        <w:t>words</w:t>
      </w:r>
      <w:r w:rsidRPr="00CD03D6">
        <w:rPr>
          <w:i/>
          <w:color w:val="365F91"/>
          <w:spacing w:val="-18"/>
        </w:rPr>
        <w:t xml:space="preserve"> </w:t>
      </w:r>
      <w:r w:rsidRPr="00CD03D6">
        <w:rPr>
          <w:i/>
          <w:color w:val="365F91"/>
        </w:rPr>
        <w:t>such</w:t>
      </w:r>
      <w:r w:rsidRPr="00CD03D6">
        <w:rPr>
          <w:i/>
          <w:color w:val="365F91"/>
          <w:spacing w:val="-20"/>
        </w:rPr>
        <w:t xml:space="preserve"> </w:t>
      </w:r>
      <w:r w:rsidRPr="00CD03D6">
        <w:rPr>
          <w:i/>
          <w:color w:val="365F91"/>
        </w:rPr>
        <w:t>as</w:t>
      </w:r>
      <w:r w:rsidRPr="00CD03D6">
        <w:rPr>
          <w:i/>
          <w:color w:val="365F91"/>
          <w:spacing w:val="-18"/>
        </w:rPr>
        <w:t xml:space="preserve"> </w:t>
      </w:r>
      <w:r w:rsidRPr="00CD03D6">
        <w:rPr>
          <w:i/>
          <w:color w:val="365F91"/>
        </w:rPr>
        <w:t>‘one’</w:t>
      </w:r>
      <w:r w:rsidRPr="00CD03D6">
        <w:rPr>
          <w:i/>
          <w:color w:val="365F91"/>
          <w:spacing w:val="-19"/>
        </w:rPr>
        <w:t xml:space="preserve"> </w:t>
      </w:r>
      <w:r w:rsidRPr="00CD03D6">
        <w:rPr>
          <w:i/>
          <w:color w:val="365F91"/>
        </w:rPr>
        <w:t>and</w:t>
      </w:r>
    </w:p>
    <w:p w:rsidR="006A5144" w:rsidRPr="00CD03D6" w:rsidRDefault="00CD03D6">
      <w:pPr>
        <w:spacing w:line="266" w:lineRule="exact"/>
        <w:ind w:left="540"/>
        <w:rPr>
          <w:i/>
        </w:rPr>
      </w:pPr>
      <w:r w:rsidRPr="00CD03D6">
        <w:rPr>
          <w:i/>
          <w:color w:val="365F91"/>
        </w:rPr>
        <w:t>‘the’. These just have to be learned by heart.</w:t>
      </w:r>
    </w:p>
    <w:p w:rsidR="006A5144" w:rsidRDefault="00CD03D6">
      <w:pPr>
        <w:pStyle w:val="BodyText"/>
        <w:spacing w:before="1" w:line="242" w:lineRule="auto"/>
        <w:ind w:left="540" w:right="294"/>
      </w:pPr>
      <w:r w:rsidRPr="00CD03D6">
        <w:t>At</w:t>
      </w:r>
      <w:r w:rsidRPr="00CD03D6">
        <w:rPr>
          <w:spacing w:val="-40"/>
        </w:rPr>
        <w:t xml:space="preserve"> </w:t>
      </w:r>
      <w:r w:rsidRPr="00CD03D6">
        <w:t>the</w:t>
      </w:r>
      <w:r w:rsidRPr="00CD03D6">
        <w:rPr>
          <w:spacing w:val="-39"/>
        </w:rPr>
        <w:t xml:space="preserve"> </w:t>
      </w:r>
      <w:r w:rsidRPr="00CD03D6">
        <w:t>end</w:t>
      </w:r>
      <w:r w:rsidRPr="00CD03D6">
        <w:rPr>
          <w:spacing w:val="-40"/>
        </w:rPr>
        <w:t xml:space="preserve"> </w:t>
      </w:r>
      <w:r w:rsidRPr="00CD03D6">
        <w:t>of</w:t>
      </w:r>
      <w:r w:rsidRPr="00CD03D6">
        <w:rPr>
          <w:spacing w:val="-40"/>
        </w:rPr>
        <w:t xml:space="preserve"> </w:t>
      </w:r>
      <w:r w:rsidRPr="00CD03D6">
        <w:t>Year</w:t>
      </w:r>
      <w:r w:rsidRPr="00CD03D6">
        <w:rPr>
          <w:spacing w:val="-39"/>
        </w:rPr>
        <w:t xml:space="preserve"> </w:t>
      </w:r>
      <w:r w:rsidRPr="00CD03D6">
        <w:t>2,</w:t>
      </w:r>
      <w:r w:rsidRPr="00CD03D6">
        <w:rPr>
          <w:spacing w:val="-40"/>
        </w:rPr>
        <w:t xml:space="preserve"> </w:t>
      </w:r>
      <w:r w:rsidRPr="00CD03D6">
        <w:t>all</w:t>
      </w:r>
      <w:r w:rsidRPr="00CD03D6">
        <w:rPr>
          <w:spacing w:val="-40"/>
        </w:rPr>
        <w:t xml:space="preserve"> </w:t>
      </w:r>
      <w:r w:rsidRPr="00CD03D6">
        <w:t>children</w:t>
      </w:r>
      <w:r w:rsidRPr="00CD03D6">
        <w:rPr>
          <w:spacing w:val="-40"/>
        </w:rPr>
        <w:t xml:space="preserve"> </w:t>
      </w:r>
      <w:r w:rsidRPr="00CD03D6">
        <w:t>will</w:t>
      </w:r>
      <w:r w:rsidRPr="00CD03D6">
        <w:rPr>
          <w:spacing w:val="-38"/>
        </w:rPr>
        <w:t xml:space="preserve"> </w:t>
      </w:r>
      <w:r w:rsidRPr="00CD03D6">
        <w:t>sit</w:t>
      </w:r>
      <w:r w:rsidRPr="00CD03D6">
        <w:rPr>
          <w:spacing w:val="-40"/>
        </w:rPr>
        <w:t xml:space="preserve"> </w:t>
      </w:r>
      <w:r w:rsidRPr="00CD03D6">
        <w:t>the</w:t>
      </w:r>
      <w:r w:rsidRPr="00CD03D6">
        <w:rPr>
          <w:spacing w:val="-39"/>
        </w:rPr>
        <w:t xml:space="preserve"> </w:t>
      </w:r>
      <w:r w:rsidRPr="00CD03D6">
        <w:t>National</w:t>
      </w:r>
      <w:r w:rsidRPr="00CD03D6">
        <w:rPr>
          <w:spacing w:val="-39"/>
        </w:rPr>
        <w:t xml:space="preserve"> </w:t>
      </w:r>
      <w:r w:rsidRPr="00CD03D6">
        <w:t>Curriculum</w:t>
      </w:r>
      <w:r w:rsidRPr="00CD03D6">
        <w:rPr>
          <w:spacing w:val="-39"/>
        </w:rPr>
        <w:t xml:space="preserve"> </w:t>
      </w:r>
      <w:r w:rsidRPr="00CD03D6">
        <w:t>Tests</w:t>
      </w:r>
      <w:r w:rsidRPr="00CD03D6">
        <w:rPr>
          <w:spacing w:val="-41"/>
        </w:rPr>
        <w:t xml:space="preserve"> </w:t>
      </w:r>
      <w:r w:rsidRPr="00CD03D6">
        <w:t>for</w:t>
      </w:r>
      <w:r w:rsidRPr="00CD03D6">
        <w:rPr>
          <w:spacing w:val="-40"/>
        </w:rPr>
        <w:t xml:space="preserve"> </w:t>
      </w:r>
      <w:r w:rsidRPr="00CD03D6">
        <w:t>Key</w:t>
      </w:r>
      <w:r w:rsidRPr="00CD03D6">
        <w:rPr>
          <w:spacing w:val="-39"/>
        </w:rPr>
        <w:t xml:space="preserve"> </w:t>
      </w:r>
      <w:r w:rsidRPr="00CD03D6">
        <w:t>Stage</w:t>
      </w:r>
      <w:r w:rsidRPr="00CD03D6">
        <w:rPr>
          <w:spacing w:val="-40"/>
        </w:rPr>
        <w:t xml:space="preserve"> </w:t>
      </w:r>
      <w:r w:rsidRPr="00CD03D6">
        <w:t>1</w:t>
      </w:r>
      <w:r w:rsidRPr="00CD03D6">
        <w:rPr>
          <w:spacing w:val="-39"/>
        </w:rPr>
        <w:t xml:space="preserve"> </w:t>
      </w:r>
      <w:r w:rsidRPr="00CD03D6">
        <w:t>we</w:t>
      </w:r>
      <w:r w:rsidRPr="00CD03D6">
        <w:rPr>
          <w:spacing w:val="-39"/>
        </w:rPr>
        <w:t xml:space="preserve"> </w:t>
      </w:r>
      <w:r w:rsidRPr="00CD03D6">
        <w:t>will</w:t>
      </w:r>
      <w:r w:rsidRPr="00CD03D6">
        <w:rPr>
          <w:spacing w:val="-41"/>
        </w:rPr>
        <w:t xml:space="preserve"> </w:t>
      </w:r>
      <w:r w:rsidRPr="00CD03D6">
        <w:t>send details</w:t>
      </w:r>
      <w:r w:rsidRPr="00CD03D6">
        <w:rPr>
          <w:spacing w:val="-21"/>
        </w:rPr>
        <w:t xml:space="preserve"> </w:t>
      </w:r>
      <w:r w:rsidRPr="00CD03D6">
        <w:t>of</w:t>
      </w:r>
      <w:r w:rsidRPr="00CD03D6">
        <w:rPr>
          <w:spacing w:val="-22"/>
        </w:rPr>
        <w:t xml:space="preserve"> </w:t>
      </w:r>
      <w:r w:rsidRPr="00CD03D6">
        <w:t>a</w:t>
      </w:r>
      <w:r w:rsidRPr="00CD03D6">
        <w:rPr>
          <w:spacing w:val="-21"/>
        </w:rPr>
        <w:t xml:space="preserve"> </w:t>
      </w:r>
      <w:r w:rsidRPr="00CD03D6">
        <w:t>parents</w:t>
      </w:r>
      <w:r w:rsidRPr="00CD03D6">
        <w:rPr>
          <w:spacing w:val="-21"/>
        </w:rPr>
        <w:t xml:space="preserve"> </w:t>
      </w:r>
      <w:r w:rsidRPr="00CD03D6">
        <w:t>meeting</w:t>
      </w:r>
      <w:r w:rsidRPr="00CD03D6">
        <w:rPr>
          <w:spacing w:val="-21"/>
        </w:rPr>
        <w:t xml:space="preserve"> </w:t>
      </w:r>
      <w:r w:rsidRPr="00CD03D6">
        <w:t>to</w:t>
      </w:r>
      <w:r w:rsidRPr="00CD03D6">
        <w:rPr>
          <w:spacing w:val="-23"/>
        </w:rPr>
        <w:t xml:space="preserve"> </w:t>
      </w:r>
      <w:r w:rsidRPr="00CD03D6">
        <w:t>explain</w:t>
      </w:r>
      <w:r w:rsidRPr="00CD03D6">
        <w:rPr>
          <w:spacing w:val="-22"/>
        </w:rPr>
        <w:t xml:space="preserve"> </w:t>
      </w:r>
      <w:r w:rsidRPr="00CD03D6">
        <w:t>these</w:t>
      </w:r>
      <w:r w:rsidRPr="00CD03D6">
        <w:rPr>
          <w:spacing w:val="-24"/>
        </w:rPr>
        <w:t xml:space="preserve"> </w:t>
      </w:r>
      <w:r w:rsidRPr="00CD03D6">
        <w:t>assessments</w:t>
      </w:r>
      <w:r w:rsidRPr="00CD03D6">
        <w:rPr>
          <w:spacing w:val="-20"/>
        </w:rPr>
        <w:t xml:space="preserve"> </w:t>
      </w:r>
      <w:r w:rsidRPr="00CD03D6">
        <w:t>to</w:t>
      </w:r>
      <w:r w:rsidRPr="00CD03D6">
        <w:rPr>
          <w:spacing w:val="-23"/>
        </w:rPr>
        <w:t xml:space="preserve"> </w:t>
      </w:r>
      <w:r w:rsidRPr="00CD03D6">
        <w:t>you.</w:t>
      </w:r>
    </w:p>
    <w:p w:rsidR="00CD03D6" w:rsidRPr="00CD03D6" w:rsidRDefault="00CD03D6">
      <w:pPr>
        <w:pStyle w:val="BodyText"/>
        <w:spacing w:before="1" w:line="242" w:lineRule="auto"/>
        <w:ind w:left="540" w:right="294"/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1"/>
      </w:tblGrid>
      <w:tr w:rsidR="006A5144" w:rsidTr="00CD03D6">
        <w:trPr>
          <w:trHeight w:val="270"/>
        </w:trPr>
        <w:tc>
          <w:tcPr>
            <w:tcW w:w="10631" w:type="dxa"/>
          </w:tcPr>
          <w:p w:rsidR="006A5144" w:rsidRDefault="00CD03D6">
            <w:pPr>
              <w:pStyle w:val="TableParagraph"/>
              <w:spacing w:before="3" w:line="248" w:lineRule="exact"/>
              <w:jc w:val="left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English Year 2</w:t>
            </w:r>
          </w:p>
        </w:tc>
      </w:tr>
      <w:tr w:rsidR="006A5144" w:rsidTr="00CD03D6">
        <w:trPr>
          <w:trHeight w:val="8362"/>
        </w:trPr>
        <w:tc>
          <w:tcPr>
            <w:tcW w:w="10631" w:type="dxa"/>
          </w:tcPr>
          <w:p w:rsidR="006A5144" w:rsidRDefault="00CD03D6">
            <w:pPr>
              <w:pStyle w:val="TableParagraph"/>
              <w:spacing w:before="2"/>
            </w:pPr>
            <w:r>
              <w:rPr>
                <w:u w:val="single"/>
              </w:rPr>
              <w:t>Speaking and Listening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firstLine="0"/>
              <w:rPr>
                <w:i/>
              </w:rPr>
            </w:pPr>
            <w:r>
              <w:rPr>
                <w:i/>
              </w:rPr>
              <w:t>Articulate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justify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answers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opinions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"/>
              <w:ind w:firstLine="0"/>
              <w:rPr>
                <w:i/>
              </w:rPr>
            </w:pPr>
            <w:r>
              <w:rPr>
                <w:i/>
              </w:rPr>
              <w:t>Give</w:t>
            </w:r>
            <w:r>
              <w:rPr>
                <w:i/>
                <w:spacing w:val="-29"/>
              </w:rPr>
              <w:t xml:space="preserve"> </w:t>
            </w:r>
            <w:r>
              <w:rPr>
                <w:i/>
              </w:rPr>
              <w:t>well-structured</w:t>
            </w:r>
            <w:r>
              <w:rPr>
                <w:i/>
                <w:spacing w:val="-29"/>
              </w:rPr>
              <w:t xml:space="preserve"> </w:t>
            </w:r>
            <w:r>
              <w:rPr>
                <w:i/>
              </w:rPr>
              <w:t>explanations</w:t>
            </w:r>
            <w:r>
              <w:rPr>
                <w:i/>
                <w:spacing w:val="-29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0"/>
              </w:rPr>
              <w:t xml:space="preserve"> </w:t>
            </w:r>
            <w:r>
              <w:rPr>
                <w:i/>
              </w:rPr>
              <w:t>narratives,</w:t>
            </w:r>
            <w:r>
              <w:rPr>
                <w:i/>
                <w:spacing w:val="-29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0"/>
              </w:rPr>
              <w:t xml:space="preserve"> </w:t>
            </w:r>
            <w:r>
              <w:rPr>
                <w:i/>
              </w:rPr>
              <w:t>example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0"/>
              </w:rPr>
              <w:t xml:space="preserve"> </w:t>
            </w:r>
            <w:r>
              <w:rPr>
                <w:i/>
              </w:rPr>
              <w:t>show-and-tell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</w:rPr>
              <w:t>activities</w:t>
            </w:r>
          </w:p>
          <w:p w:rsidR="006A5144" w:rsidRDefault="00CD03D6">
            <w:pPr>
              <w:pStyle w:val="TableParagraph"/>
            </w:pPr>
            <w:r>
              <w:rPr>
                <w:u w:val="single"/>
              </w:rPr>
              <w:t>Reading Skills</w:t>
            </w:r>
          </w:p>
          <w:p w:rsidR="006A5144" w:rsidRDefault="00CD03D6">
            <w:pPr>
              <w:pStyle w:val="TableParagraph"/>
              <w:spacing w:before="2" w:line="242" w:lineRule="auto"/>
              <w:ind w:right="381"/>
              <w:rPr>
                <w:i/>
              </w:rPr>
            </w:pPr>
            <w:r>
              <w:rPr>
                <w:i/>
                <w:color w:val="365F91"/>
              </w:rPr>
              <w:t>Children</w:t>
            </w:r>
            <w:r>
              <w:rPr>
                <w:i/>
                <w:color w:val="365F91"/>
                <w:spacing w:val="-27"/>
              </w:rPr>
              <w:t xml:space="preserve"> </w:t>
            </w:r>
            <w:r>
              <w:rPr>
                <w:i/>
                <w:color w:val="365F91"/>
              </w:rPr>
              <w:t>will</w:t>
            </w:r>
            <w:r>
              <w:rPr>
                <w:i/>
                <w:color w:val="365F91"/>
                <w:spacing w:val="-26"/>
              </w:rPr>
              <w:t xml:space="preserve"> </w:t>
            </w:r>
            <w:r>
              <w:rPr>
                <w:i/>
                <w:color w:val="365F91"/>
              </w:rPr>
              <w:t>be</w:t>
            </w:r>
            <w:r>
              <w:rPr>
                <w:i/>
                <w:color w:val="365F91"/>
                <w:spacing w:val="-26"/>
              </w:rPr>
              <w:t xml:space="preserve"> </w:t>
            </w:r>
            <w:r>
              <w:rPr>
                <w:i/>
                <w:color w:val="365F91"/>
              </w:rPr>
              <w:t>expected</w:t>
            </w:r>
            <w:r>
              <w:rPr>
                <w:i/>
                <w:color w:val="365F91"/>
                <w:spacing w:val="-26"/>
              </w:rPr>
              <w:t xml:space="preserve"> </w:t>
            </w:r>
            <w:r>
              <w:rPr>
                <w:i/>
                <w:color w:val="365F91"/>
              </w:rPr>
              <w:t>to</w:t>
            </w:r>
            <w:r>
              <w:rPr>
                <w:i/>
                <w:color w:val="365F91"/>
                <w:spacing w:val="-28"/>
              </w:rPr>
              <w:t xml:space="preserve"> </w:t>
            </w:r>
            <w:r>
              <w:rPr>
                <w:i/>
                <w:color w:val="365F91"/>
              </w:rPr>
              <w:t>read</w:t>
            </w:r>
            <w:r>
              <w:rPr>
                <w:i/>
                <w:color w:val="365F91"/>
                <w:spacing w:val="-26"/>
              </w:rPr>
              <w:t xml:space="preserve"> </w:t>
            </w:r>
            <w:r>
              <w:rPr>
                <w:i/>
                <w:color w:val="365F91"/>
              </w:rPr>
              <w:t>aloud</w:t>
            </w:r>
            <w:r>
              <w:rPr>
                <w:i/>
                <w:color w:val="365F91"/>
                <w:spacing w:val="-27"/>
              </w:rPr>
              <w:t xml:space="preserve"> </w:t>
            </w:r>
            <w:r>
              <w:rPr>
                <w:i/>
                <w:color w:val="365F91"/>
              </w:rPr>
              <w:t>books</w:t>
            </w:r>
            <w:r>
              <w:rPr>
                <w:i/>
                <w:color w:val="365F91"/>
                <w:spacing w:val="-26"/>
              </w:rPr>
              <w:t xml:space="preserve"> </w:t>
            </w:r>
            <w:r>
              <w:rPr>
                <w:i/>
                <w:color w:val="365F91"/>
              </w:rPr>
              <w:t>which</w:t>
            </w:r>
            <w:r>
              <w:rPr>
                <w:i/>
                <w:color w:val="365F91"/>
                <w:spacing w:val="-27"/>
              </w:rPr>
              <w:t xml:space="preserve"> </w:t>
            </w:r>
            <w:r>
              <w:rPr>
                <w:i/>
                <w:color w:val="365F91"/>
              </w:rPr>
              <w:t>are</w:t>
            </w:r>
            <w:r>
              <w:rPr>
                <w:i/>
                <w:color w:val="365F91"/>
                <w:spacing w:val="-26"/>
              </w:rPr>
              <w:t xml:space="preserve"> </w:t>
            </w:r>
            <w:r>
              <w:rPr>
                <w:i/>
                <w:color w:val="365F91"/>
              </w:rPr>
              <w:t>appropriate</w:t>
            </w:r>
            <w:r>
              <w:rPr>
                <w:i/>
                <w:color w:val="365F91"/>
                <w:spacing w:val="-26"/>
              </w:rPr>
              <w:t xml:space="preserve"> </w:t>
            </w:r>
            <w:r>
              <w:rPr>
                <w:i/>
                <w:color w:val="365F91"/>
              </w:rPr>
              <w:t>for</w:t>
            </w:r>
            <w:r>
              <w:rPr>
                <w:i/>
                <w:color w:val="365F91"/>
                <w:spacing w:val="-27"/>
              </w:rPr>
              <w:t xml:space="preserve"> </w:t>
            </w:r>
            <w:r>
              <w:rPr>
                <w:i/>
                <w:color w:val="365F91"/>
              </w:rPr>
              <w:t>their</w:t>
            </w:r>
            <w:r>
              <w:rPr>
                <w:i/>
                <w:color w:val="365F91"/>
                <w:spacing w:val="-23"/>
              </w:rPr>
              <w:t xml:space="preserve"> </w:t>
            </w:r>
            <w:r>
              <w:rPr>
                <w:i/>
                <w:color w:val="365F91"/>
              </w:rPr>
              <w:t>reading</w:t>
            </w:r>
            <w:r>
              <w:rPr>
                <w:i/>
                <w:color w:val="365F91"/>
                <w:spacing w:val="-27"/>
              </w:rPr>
              <w:t xml:space="preserve"> </w:t>
            </w:r>
            <w:r>
              <w:rPr>
                <w:i/>
                <w:color w:val="365F91"/>
              </w:rPr>
              <w:t>ability.</w:t>
            </w:r>
            <w:r>
              <w:rPr>
                <w:i/>
                <w:color w:val="365F91"/>
                <w:spacing w:val="-26"/>
              </w:rPr>
              <w:t xml:space="preserve"> </w:t>
            </w:r>
            <w:r>
              <w:rPr>
                <w:i/>
                <w:color w:val="365F91"/>
              </w:rPr>
              <w:t>During Year</w:t>
            </w:r>
            <w:r>
              <w:rPr>
                <w:i/>
                <w:color w:val="365F91"/>
                <w:spacing w:val="-20"/>
              </w:rPr>
              <w:t xml:space="preserve"> </w:t>
            </w:r>
            <w:r>
              <w:rPr>
                <w:i/>
                <w:color w:val="365F91"/>
              </w:rPr>
              <w:t>2</w:t>
            </w:r>
            <w:r>
              <w:rPr>
                <w:i/>
                <w:color w:val="365F91"/>
                <w:spacing w:val="-20"/>
              </w:rPr>
              <w:t xml:space="preserve"> </w:t>
            </w:r>
            <w:r>
              <w:rPr>
                <w:i/>
                <w:color w:val="365F91"/>
              </w:rPr>
              <w:t>their</w:t>
            </w:r>
            <w:r>
              <w:rPr>
                <w:i/>
                <w:color w:val="365F91"/>
                <w:spacing w:val="-22"/>
              </w:rPr>
              <w:t xml:space="preserve"> </w:t>
            </w:r>
            <w:r>
              <w:rPr>
                <w:i/>
                <w:color w:val="365F91"/>
              </w:rPr>
              <w:t>increasing</w:t>
            </w:r>
            <w:r>
              <w:rPr>
                <w:i/>
                <w:color w:val="365F91"/>
                <w:spacing w:val="-19"/>
              </w:rPr>
              <w:t xml:space="preserve"> </w:t>
            </w:r>
            <w:r>
              <w:rPr>
                <w:i/>
                <w:color w:val="365F91"/>
              </w:rPr>
              <w:t>knowledge</w:t>
            </w:r>
            <w:r>
              <w:rPr>
                <w:i/>
                <w:color w:val="365F91"/>
                <w:spacing w:val="-19"/>
              </w:rPr>
              <w:t xml:space="preserve"> </w:t>
            </w:r>
            <w:r>
              <w:rPr>
                <w:i/>
                <w:color w:val="365F91"/>
              </w:rPr>
              <w:t>of</w:t>
            </w:r>
            <w:r>
              <w:rPr>
                <w:i/>
                <w:color w:val="365F91"/>
                <w:spacing w:val="-20"/>
              </w:rPr>
              <w:t xml:space="preserve"> </w:t>
            </w:r>
            <w:r>
              <w:rPr>
                <w:i/>
                <w:color w:val="365F91"/>
              </w:rPr>
              <w:t>decoding</w:t>
            </w:r>
            <w:r>
              <w:rPr>
                <w:i/>
                <w:color w:val="365F91"/>
                <w:spacing w:val="-19"/>
              </w:rPr>
              <w:t xml:space="preserve"> </w:t>
            </w:r>
            <w:r>
              <w:rPr>
                <w:i/>
                <w:color w:val="365F91"/>
              </w:rPr>
              <w:t>should</w:t>
            </w:r>
            <w:r>
              <w:rPr>
                <w:i/>
                <w:color w:val="365F91"/>
                <w:spacing w:val="-20"/>
              </w:rPr>
              <w:t xml:space="preserve"> </w:t>
            </w:r>
            <w:r>
              <w:rPr>
                <w:i/>
                <w:color w:val="365F91"/>
              </w:rPr>
              <w:t>allow</w:t>
            </w:r>
            <w:r>
              <w:rPr>
                <w:i/>
                <w:color w:val="365F91"/>
                <w:spacing w:val="-24"/>
              </w:rPr>
              <w:t xml:space="preserve"> </w:t>
            </w:r>
            <w:r>
              <w:rPr>
                <w:i/>
                <w:color w:val="365F91"/>
              </w:rPr>
              <w:t>them</w:t>
            </w:r>
            <w:r>
              <w:rPr>
                <w:i/>
                <w:color w:val="365F91"/>
                <w:spacing w:val="-20"/>
              </w:rPr>
              <w:t xml:space="preserve"> </w:t>
            </w:r>
            <w:r>
              <w:rPr>
                <w:i/>
                <w:color w:val="365F91"/>
              </w:rPr>
              <w:t>to</w:t>
            </w:r>
            <w:r>
              <w:rPr>
                <w:i/>
                <w:color w:val="365F91"/>
                <w:spacing w:val="-19"/>
              </w:rPr>
              <w:t xml:space="preserve"> </w:t>
            </w:r>
            <w:r>
              <w:rPr>
                <w:i/>
                <w:color w:val="365F91"/>
              </w:rPr>
              <w:t>read</w:t>
            </w:r>
            <w:r>
              <w:rPr>
                <w:i/>
                <w:color w:val="365F91"/>
                <w:spacing w:val="-20"/>
              </w:rPr>
              <w:t xml:space="preserve"> </w:t>
            </w:r>
            <w:r>
              <w:rPr>
                <w:i/>
                <w:color w:val="365F91"/>
              </w:rPr>
              <w:t>a</w:t>
            </w:r>
            <w:r>
              <w:rPr>
                <w:i/>
                <w:color w:val="365F91"/>
                <w:spacing w:val="-19"/>
              </w:rPr>
              <w:t xml:space="preserve"> </w:t>
            </w:r>
            <w:r>
              <w:rPr>
                <w:i/>
                <w:color w:val="365F91"/>
              </w:rPr>
              <w:t>wide</w:t>
            </w:r>
            <w:r>
              <w:rPr>
                <w:i/>
                <w:color w:val="365F91"/>
                <w:spacing w:val="-19"/>
              </w:rPr>
              <w:t xml:space="preserve"> </w:t>
            </w:r>
            <w:r>
              <w:rPr>
                <w:i/>
                <w:color w:val="365F91"/>
              </w:rPr>
              <w:t>range</w:t>
            </w:r>
            <w:r>
              <w:rPr>
                <w:i/>
                <w:color w:val="365F91"/>
                <w:spacing w:val="-19"/>
              </w:rPr>
              <w:t xml:space="preserve"> </w:t>
            </w:r>
            <w:r>
              <w:rPr>
                <w:i/>
                <w:color w:val="365F91"/>
              </w:rPr>
              <w:t>of</w:t>
            </w:r>
            <w:r>
              <w:rPr>
                <w:i/>
                <w:color w:val="365F91"/>
                <w:spacing w:val="-20"/>
              </w:rPr>
              <w:t xml:space="preserve"> </w:t>
            </w:r>
            <w:r>
              <w:rPr>
                <w:i/>
                <w:color w:val="365F91"/>
              </w:rPr>
              <w:t>children’s books.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firstLine="0"/>
            </w:pPr>
            <w:r>
              <w:t>Read</w:t>
            </w:r>
            <w:r>
              <w:rPr>
                <w:spacing w:val="-21"/>
              </w:rPr>
              <w:t xml:space="preserve"> </w:t>
            </w:r>
            <w:r>
              <w:t>words</w:t>
            </w:r>
            <w:r>
              <w:rPr>
                <w:spacing w:val="-19"/>
              </w:rPr>
              <w:t xml:space="preserve"> </w:t>
            </w:r>
            <w:r>
              <w:t>aloud</w:t>
            </w:r>
            <w:r>
              <w:rPr>
                <w:spacing w:val="-20"/>
              </w:rPr>
              <w:t xml:space="preserve"> </w:t>
            </w:r>
            <w:r>
              <w:t>confidently,</w:t>
            </w:r>
            <w:r>
              <w:rPr>
                <w:spacing w:val="-22"/>
              </w:rPr>
              <w:t xml:space="preserve"> </w:t>
            </w:r>
            <w:r>
              <w:t>without</w:t>
            </w:r>
            <w:r>
              <w:rPr>
                <w:spacing w:val="-21"/>
              </w:rPr>
              <w:t xml:space="preserve"> </w:t>
            </w:r>
            <w:r>
              <w:t>obvious</w:t>
            </w:r>
            <w:r>
              <w:rPr>
                <w:spacing w:val="-19"/>
              </w:rPr>
              <w:t xml:space="preserve"> </w:t>
            </w:r>
            <w:r>
              <w:t>blending</w:t>
            </w:r>
            <w:r>
              <w:rPr>
                <w:spacing w:val="-21"/>
              </w:rPr>
              <w:t xml:space="preserve"> </w:t>
            </w:r>
            <w:r>
              <w:t>or</w:t>
            </w:r>
            <w:r>
              <w:rPr>
                <w:spacing w:val="-20"/>
              </w:rPr>
              <w:t xml:space="preserve"> </w:t>
            </w:r>
            <w:r>
              <w:t>rehearsal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2"/>
              <w:ind w:firstLine="0"/>
            </w:pPr>
            <w:r>
              <w:t>Learn</w:t>
            </w:r>
            <w:r>
              <w:rPr>
                <w:spacing w:val="-20"/>
              </w:rPr>
              <w:t xml:space="preserve"> </w:t>
            </w:r>
            <w:r>
              <w:t>letter</w:t>
            </w:r>
            <w:r>
              <w:rPr>
                <w:spacing w:val="-19"/>
              </w:rPr>
              <w:t xml:space="preserve"> </w:t>
            </w:r>
            <w:r>
              <w:t>patterns</w:t>
            </w:r>
            <w:r>
              <w:rPr>
                <w:spacing w:val="-18"/>
              </w:rPr>
              <w:t xml:space="preserve"> </w:t>
            </w:r>
            <w:r>
              <w:t>so</w:t>
            </w:r>
            <w:r>
              <w:rPr>
                <w:spacing w:val="-23"/>
              </w:rPr>
              <w:t xml:space="preserve"> </w:t>
            </w:r>
            <w:r>
              <w:t>that</w:t>
            </w:r>
            <w:r>
              <w:rPr>
                <w:spacing w:val="-19"/>
              </w:rPr>
              <w:t xml:space="preserve"> </w:t>
            </w:r>
            <w:r>
              <w:t>decoding</w:t>
            </w:r>
            <w:r>
              <w:rPr>
                <w:spacing w:val="-20"/>
              </w:rPr>
              <w:t xml:space="preserve"> </w:t>
            </w:r>
            <w:r>
              <w:t>becomes</w:t>
            </w:r>
            <w:r>
              <w:rPr>
                <w:spacing w:val="-18"/>
              </w:rPr>
              <w:t xml:space="preserve"> </w:t>
            </w:r>
            <w:r>
              <w:t>fluent</w:t>
            </w:r>
            <w:r>
              <w:rPr>
                <w:spacing w:val="-20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>secure</w:t>
            </w:r>
            <w:r>
              <w:rPr>
                <w:spacing w:val="-18"/>
              </w:rPr>
              <w:t xml:space="preserve"> </w:t>
            </w:r>
            <w:r>
              <w:t>by</w:t>
            </w:r>
            <w:r>
              <w:rPr>
                <w:spacing w:val="-20"/>
              </w:rPr>
              <w:t xml:space="preserve"> </w:t>
            </w:r>
            <w:r>
              <w:t>the</w:t>
            </w:r>
            <w:r>
              <w:rPr>
                <w:spacing w:val="-18"/>
              </w:rPr>
              <w:t xml:space="preserve"> </w:t>
            </w:r>
            <w:r>
              <w:t>end</w:t>
            </w:r>
            <w:r>
              <w:rPr>
                <w:spacing w:val="-20"/>
              </w:rPr>
              <w:t xml:space="preserve"> </w:t>
            </w:r>
            <w:r>
              <w:t>of</w:t>
            </w:r>
            <w:r>
              <w:rPr>
                <w:spacing w:val="-20"/>
              </w:rPr>
              <w:t xml:space="preserve"> </w:t>
            </w:r>
            <w:r>
              <w:t>Year</w:t>
            </w:r>
            <w:r>
              <w:rPr>
                <w:spacing w:val="-18"/>
              </w:rPr>
              <w:t xml:space="preserve"> </w:t>
            </w:r>
            <w:r>
              <w:t>2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firstLine="0"/>
            </w:pPr>
            <w:r>
              <w:t>Blend</w:t>
            </w:r>
            <w:r>
              <w:rPr>
                <w:spacing w:val="-25"/>
              </w:rPr>
              <w:t xml:space="preserve"> </w:t>
            </w:r>
            <w:r>
              <w:t>letter</w:t>
            </w:r>
            <w:r>
              <w:rPr>
                <w:spacing w:val="-24"/>
              </w:rPr>
              <w:t xml:space="preserve"> </w:t>
            </w:r>
            <w:r>
              <w:t>sounds,</w:t>
            </w:r>
            <w:r>
              <w:rPr>
                <w:spacing w:val="-26"/>
              </w:rPr>
              <w:t xml:space="preserve"> </w:t>
            </w:r>
            <w:r>
              <w:t>including</w:t>
            </w:r>
            <w:r>
              <w:rPr>
                <w:spacing w:val="-25"/>
              </w:rPr>
              <w:t xml:space="preserve"> </w:t>
            </w:r>
            <w:r>
              <w:t>alternative</w:t>
            </w:r>
            <w:r>
              <w:rPr>
                <w:spacing w:val="-24"/>
              </w:rPr>
              <w:t xml:space="preserve"> </w:t>
            </w:r>
            <w:r>
              <w:t>patterns,</w:t>
            </w:r>
            <w:r>
              <w:rPr>
                <w:spacing w:val="-25"/>
              </w:rPr>
              <w:t xml:space="preserve"> </w:t>
            </w:r>
            <w:r>
              <w:t>e.g.</w:t>
            </w:r>
            <w:r>
              <w:rPr>
                <w:spacing w:val="-25"/>
              </w:rPr>
              <w:t xml:space="preserve"> </w:t>
            </w:r>
            <w:r>
              <w:t>recognising</w:t>
            </w:r>
            <w:r>
              <w:rPr>
                <w:spacing w:val="-25"/>
              </w:rPr>
              <w:t xml:space="preserve"> </w:t>
            </w:r>
            <w:r>
              <w:t>‘ue’</w:t>
            </w:r>
            <w:r>
              <w:rPr>
                <w:spacing w:val="-25"/>
              </w:rPr>
              <w:t xml:space="preserve"> </w:t>
            </w:r>
            <w:r>
              <w:t>as</w:t>
            </w:r>
            <w:r>
              <w:rPr>
                <w:spacing w:val="-24"/>
              </w:rPr>
              <w:t xml:space="preserve"> </w:t>
            </w:r>
            <w:r>
              <w:t>the</w:t>
            </w:r>
            <w:r>
              <w:rPr>
                <w:spacing w:val="-24"/>
              </w:rPr>
              <w:t xml:space="preserve"> </w:t>
            </w:r>
            <w:r>
              <w:t>‘oo’</w:t>
            </w:r>
            <w:r>
              <w:rPr>
                <w:spacing w:val="-25"/>
              </w:rPr>
              <w:t xml:space="preserve"> </w:t>
            </w:r>
            <w:r>
              <w:t>sound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"/>
              <w:ind w:firstLine="0"/>
            </w:pPr>
            <w:r>
              <w:t>Read</w:t>
            </w:r>
            <w:r>
              <w:rPr>
                <w:spacing w:val="-19"/>
              </w:rPr>
              <w:t xml:space="preserve"> </w:t>
            </w:r>
            <w:r>
              <w:t>aloud</w:t>
            </w:r>
            <w:r>
              <w:rPr>
                <w:spacing w:val="-18"/>
              </w:rPr>
              <w:t xml:space="preserve"> </w:t>
            </w:r>
            <w:r>
              <w:t>words</w:t>
            </w:r>
            <w:r>
              <w:rPr>
                <w:spacing w:val="-17"/>
              </w:rPr>
              <w:t xml:space="preserve"> </w:t>
            </w:r>
            <w:r>
              <w:t>which</w:t>
            </w:r>
            <w:r>
              <w:rPr>
                <w:spacing w:val="-18"/>
              </w:rPr>
              <w:t xml:space="preserve"> </w:t>
            </w:r>
            <w:r>
              <w:t>contain</w:t>
            </w:r>
            <w:r>
              <w:rPr>
                <w:spacing w:val="-19"/>
              </w:rPr>
              <w:t xml:space="preserve"> </w:t>
            </w:r>
            <w:r>
              <w:t>more</w:t>
            </w:r>
            <w:r>
              <w:rPr>
                <w:spacing w:val="-17"/>
              </w:rPr>
              <w:t xml:space="preserve"> </w:t>
            </w:r>
            <w:r>
              <w:t>than</w:t>
            </w:r>
            <w:r>
              <w:rPr>
                <w:spacing w:val="-18"/>
              </w:rPr>
              <w:t xml:space="preserve"> </w:t>
            </w:r>
            <w:r>
              <w:t>one</w:t>
            </w:r>
            <w:r>
              <w:rPr>
                <w:spacing w:val="-17"/>
              </w:rPr>
              <w:t xml:space="preserve"> </w:t>
            </w:r>
            <w:r>
              <w:t>syllable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firstLine="0"/>
            </w:pPr>
            <w:r>
              <w:t>Recognise</w:t>
            </w:r>
            <w:r>
              <w:rPr>
                <w:spacing w:val="-23"/>
              </w:rPr>
              <w:t xml:space="preserve"> </w:t>
            </w:r>
            <w:r>
              <w:t>common</w:t>
            </w:r>
            <w:r>
              <w:rPr>
                <w:spacing w:val="-21"/>
              </w:rPr>
              <w:t xml:space="preserve"> </w:t>
            </w:r>
            <w:r>
              <w:t>suffixes,</w:t>
            </w:r>
            <w:r>
              <w:rPr>
                <w:spacing w:val="-21"/>
              </w:rPr>
              <w:t xml:space="preserve"> </w:t>
            </w:r>
            <w:r>
              <w:t>such</w:t>
            </w:r>
            <w:r>
              <w:rPr>
                <w:spacing w:val="-21"/>
              </w:rPr>
              <w:t xml:space="preserve"> </w:t>
            </w:r>
            <w:r>
              <w:t>as</w:t>
            </w:r>
            <w:r>
              <w:rPr>
                <w:spacing w:val="-16"/>
              </w:rPr>
              <w:t xml:space="preserve"> </w:t>
            </w:r>
            <w:r>
              <w:t>–ing</w:t>
            </w:r>
            <w:r>
              <w:rPr>
                <w:spacing w:val="-21"/>
              </w:rPr>
              <w:t xml:space="preserve"> </w:t>
            </w:r>
            <w:r>
              <w:t>and</w:t>
            </w:r>
            <w:r>
              <w:rPr>
                <w:spacing w:val="-22"/>
              </w:rPr>
              <w:t xml:space="preserve"> </w:t>
            </w:r>
            <w:r>
              <w:t>–less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"/>
              <w:ind w:firstLine="0"/>
            </w:pPr>
            <w:r>
              <w:t>Read</w:t>
            </w:r>
            <w:r>
              <w:rPr>
                <w:spacing w:val="-18"/>
              </w:rPr>
              <w:t xml:space="preserve"> </w:t>
            </w:r>
            <w:r>
              <w:t>words</w:t>
            </w:r>
            <w:r>
              <w:rPr>
                <w:spacing w:val="-16"/>
              </w:rPr>
              <w:t xml:space="preserve"> </w:t>
            </w:r>
            <w:r>
              <w:t>which</w:t>
            </w:r>
            <w:r>
              <w:rPr>
                <w:spacing w:val="-17"/>
              </w:rPr>
              <w:t xml:space="preserve"> </w:t>
            </w:r>
            <w:r>
              <w:t>don’t</w:t>
            </w:r>
            <w:r>
              <w:rPr>
                <w:spacing w:val="-17"/>
              </w:rPr>
              <w:t xml:space="preserve"> </w:t>
            </w:r>
            <w:r>
              <w:t>follow</w:t>
            </w:r>
            <w:r>
              <w:rPr>
                <w:spacing w:val="-18"/>
              </w:rPr>
              <w:t xml:space="preserve"> </w:t>
            </w:r>
            <w:r>
              <w:t>phonetic</w:t>
            </w:r>
            <w:r>
              <w:rPr>
                <w:spacing w:val="-16"/>
              </w:rPr>
              <w:t xml:space="preserve"> </w:t>
            </w:r>
            <w:r>
              <w:t>patterns,</w:t>
            </w:r>
            <w:r>
              <w:rPr>
                <w:spacing w:val="-17"/>
              </w:rPr>
              <w:t xml:space="preserve"> </w:t>
            </w:r>
            <w:r>
              <w:t>such</w:t>
            </w:r>
            <w:r>
              <w:rPr>
                <w:spacing w:val="-17"/>
              </w:rPr>
              <w:t xml:space="preserve"> </w:t>
            </w:r>
            <w:r>
              <w:t>as</w:t>
            </w:r>
            <w:r>
              <w:rPr>
                <w:spacing w:val="-16"/>
              </w:rPr>
              <w:t xml:space="preserve"> </w:t>
            </w:r>
            <w:r>
              <w:t>‘one’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‘who’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2"/>
              <w:ind w:firstLine="0"/>
            </w:pPr>
            <w:r>
              <w:t>Become</w:t>
            </w:r>
            <w:r>
              <w:rPr>
                <w:spacing w:val="-21"/>
              </w:rPr>
              <w:t xml:space="preserve"> </w:t>
            </w:r>
            <w:r>
              <w:t>familiar</w:t>
            </w:r>
            <w:r>
              <w:rPr>
                <w:spacing w:val="-20"/>
              </w:rPr>
              <w:t xml:space="preserve"> </w:t>
            </w:r>
            <w:r>
              <w:t>with</w:t>
            </w:r>
            <w:r>
              <w:rPr>
                <w:spacing w:val="-21"/>
              </w:rPr>
              <w:t xml:space="preserve"> </w:t>
            </w:r>
            <w:r>
              <w:t>a</w:t>
            </w:r>
            <w:r>
              <w:rPr>
                <w:spacing w:val="-23"/>
              </w:rPr>
              <w:t xml:space="preserve"> </w:t>
            </w:r>
            <w:r>
              <w:t>wide</w:t>
            </w:r>
            <w:r>
              <w:rPr>
                <w:spacing w:val="-21"/>
              </w:rPr>
              <w:t xml:space="preserve"> </w:t>
            </w:r>
            <w:r>
              <w:t>range</w:t>
            </w:r>
            <w:r>
              <w:rPr>
                <w:spacing w:val="-20"/>
              </w:rPr>
              <w:t xml:space="preserve"> </w:t>
            </w:r>
            <w:r>
              <w:t>of</w:t>
            </w:r>
            <w:r>
              <w:rPr>
                <w:spacing w:val="-21"/>
              </w:rPr>
              <w:t xml:space="preserve"> </w:t>
            </w:r>
            <w:r>
              <w:t>fairy</w:t>
            </w:r>
            <w:r>
              <w:rPr>
                <w:spacing w:val="-21"/>
              </w:rPr>
              <w:t xml:space="preserve"> </w:t>
            </w:r>
            <w:r>
              <w:t>stories</w:t>
            </w:r>
            <w:r>
              <w:rPr>
                <w:spacing w:val="-20"/>
              </w:rPr>
              <w:t xml:space="preserve"> </w:t>
            </w:r>
            <w:r>
              <w:t>and</w:t>
            </w:r>
            <w:r>
              <w:rPr>
                <w:spacing w:val="-22"/>
              </w:rPr>
              <w:t xml:space="preserve"> </w:t>
            </w:r>
            <w:r>
              <w:t>traditional</w:t>
            </w:r>
            <w:r>
              <w:rPr>
                <w:spacing w:val="-19"/>
              </w:rPr>
              <w:t xml:space="preserve"> </w:t>
            </w:r>
            <w:r>
              <w:t>tales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firstLine="0"/>
            </w:pPr>
            <w:r>
              <w:t>Discuss</w:t>
            </w:r>
            <w:r>
              <w:rPr>
                <w:spacing w:val="-19"/>
              </w:rPr>
              <w:t xml:space="preserve"> </w:t>
            </w:r>
            <w:r>
              <w:t>favourite</w:t>
            </w:r>
            <w:r>
              <w:rPr>
                <w:spacing w:val="-19"/>
              </w:rPr>
              <w:t xml:space="preserve"> </w:t>
            </w:r>
            <w:r>
              <w:t>words</w:t>
            </w:r>
            <w:r>
              <w:rPr>
                <w:spacing w:val="-20"/>
              </w:rPr>
              <w:t xml:space="preserve"> </w:t>
            </w:r>
            <w:r>
              <w:t>and</w:t>
            </w:r>
            <w:r>
              <w:rPr>
                <w:spacing w:val="-20"/>
              </w:rPr>
              <w:t xml:space="preserve">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meaning</w:t>
            </w:r>
            <w:r>
              <w:rPr>
                <w:spacing w:val="-19"/>
              </w:rPr>
              <w:t xml:space="preserve"> </w:t>
            </w:r>
            <w:r>
              <w:t>of</w:t>
            </w:r>
            <w:r>
              <w:rPr>
                <w:spacing w:val="-20"/>
              </w:rPr>
              <w:t xml:space="preserve"> </w:t>
            </w:r>
            <w:r>
              <w:t>new</w:t>
            </w:r>
            <w:r>
              <w:rPr>
                <w:spacing w:val="-20"/>
              </w:rPr>
              <w:t xml:space="preserve"> </w:t>
            </w:r>
            <w:r>
              <w:t>words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"/>
              <w:ind w:firstLine="0"/>
            </w:pPr>
            <w:r>
              <w:t>Check</w:t>
            </w:r>
            <w:r>
              <w:rPr>
                <w:spacing w:val="-21"/>
              </w:rPr>
              <w:t xml:space="preserve"> </w:t>
            </w:r>
            <w:r>
              <w:t>that</w:t>
            </w:r>
            <w:r>
              <w:rPr>
                <w:spacing w:val="-21"/>
              </w:rPr>
              <w:t xml:space="preserve"> </w:t>
            </w:r>
            <w:r>
              <w:t>what</w:t>
            </w:r>
            <w:r>
              <w:rPr>
                <w:spacing w:val="-21"/>
              </w:rPr>
              <w:t xml:space="preserve"> </w:t>
            </w:r>
            <w:r>
              <w:t>has</w:t>
            </w:r>
            <w:r>
              <w:rPr>
                <w:spacing w:val="-20"/>
              </w:rPr>
              <w:t xml:space="preserve"> </w:t>
            </w:r>
            <w:r>
              <w:t>been</w:t>
            </w:r>
            <w:r>
              <w:rPr>
                <w:spacing w:val="-20"/>
              </w:rPr>
              <w:t xml:space="preserve"> </w:t>
            </w:r>
            <w:r>
              <w:t>read</w:t>
            </w:r>
            <w:r>
              <w:rPr>
                <w:spacing w:val="-21"/>
              </w:rPr>
              <w:t xml:space="preserve"> </w:t>
            </w:r>
            <w:r>
              <w:t>makes</w:t>
            </w:r>
            <w:r>
              <w:rPr>
                <w:spacing w:val="-20"/>
              </w:rPr>
              <w:t xml:space="preserve"> </w:t>
            </w:r>
            <w:r>
              <w:t>sense,</w:t>
            </w:r>
            <w:r>
              <w:rPr>
                <w:spacing w:val="-22"/>
              </w:rPr>
              <w:t xml:space="preserve"> </w:t>
            </w:r>
            <w:r>
              <w:t>and</w:t>
            </w:r>
            <w:r>
              <w:rPr>
                <w:spacing w:val="-20"/>
              </w:rPr>
              <w:t xml:space="preserve"> </w:t>
            </w:r>
            <w:r>
              <w:t>self-correct</w:t>
            </w:r>
            <w:r>
              <w:rPr>
                <w:spacing w:val="-21"/>
              </w:rPr>
              <w:t xml:space="preserve"> </w:t>
            </w:r>
            <w:r>
              <w:t>reading</w:t>
            </w:r>
            <w:r>
              <w:rPr>
                <w:spacing w:val="-21"/>
              </w:rPr>
              <w:t xml:space="preserve"> </w:t>
            </w:r>
            <w:r>
              <w:t>where</w:t>
            </w:r>
            <w:r>
              <w:rPr>
                <w:spacing w:val="-20"/>
              </w:rPr>
              <w:t xml:space="preserve"> </w:t>
            </w:r>
            <w:r>
              <w:t>necessary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4453" w:firstLine="0"/>
              <w:jc w:val="left"/>
            </w:pPr>
            <w:r>
              <w:t>Make</w:t>
            </w:r>
            <w:r>
              <w:rPr>
                <w:spacing w:val="-25"/>
              </w:rPr>
              <w:t xml:space="preserve"> </w:t>
            </w:r>
            <w:r>
              <w:t>predictions</w:t>
            </w:r>
            <w:r>
              <w:rPr>
                <w:spacing w:val="-24"/>
              </w:rPr>
              <w:t xml:space="preserve"> </w:t>
            </w:r>
            <w:r>
              <w:t>about</w:t>
            </w:r>
            <w:r>
              <w:rPr>
                <w:spacing w:val="-25"/>
              </w:rPr>
              <w:t xml:space="preserve"> </w:t>
            </w:r>
            <w:r>
              <w:t>what</w:t>
            </w:r>
            <w:r>
              <w:rPr>
                <w:spacing w:val="-26"/>
              </w:rPr>
              <w:t xml:space="preserve"> </w:t>
            </w:r>
            <w:r>
              <w:t>might</w:t>
            </w:r>
            <w:r>
              <w:rPr>
                <w:spacing w:val="-25"/>
              </w:rPr>
              <w:t xml:space="preserve"> </w:t>
            </w:r>
            <w:r>
              <w:t>happen</w:t>
            </w:r>
            <w:r>
              <w:rPr>
                <w:spacing w:val="-27"/>
              </w:rPr>
              <w:t xml:space="preserve"> </w:t>
            </w:r>
            <w:r>
              <w:t>next</w:t>
            </w:r>
            <w:r>
              <w:rPr>
                <w:spacing w:val="-25"/>
              </w:rPr>
              <w:t xml:space="preserve"> </w:t>
            </w:r>
            <w:r>
              <w:t>in</w:t>
            </w:r>
            <w:r>
              <w:rPr>
                <w:spacing w:val="-25"/>
              </w:rPr>
              <w:t xml:space="preserve"> </w:t>
            </w:r>
            <w:r>
              <w:t>a</w:t>
            </w:r>
            <w:r>
              <w:rPr>
                <w:spacing w:val="-24"/>
              </w:rPr>
              <w:t xml:space="preserve"> </w:t>
            </w:r>
            <w:r>
              <w:t>story</w:t>
            </w:r>
            <w:r>
              <w:rPr>
                <w:u w:val="single"/>
              </w:rPr>
              <w:t xml:space="preserve"> Writing</w:t>
            </w:r>
            <w:r>
              <w:rPr>
                <w:spacing w:val="-21"/>
                <w:u w:val="single"/>
              </w:rPr>
              <w:t xml:space="preserve"> </w:t>
            </w:r>
            <w:r>
              <w:rPr>
                <w:u w:val="single"/>
              </w:rPr>
              <w:t>Skills</w:t>
            </w:r>
          </w:p>
          <w:p w:rsidR="006A5144" w:rsidRDefault="00CD03D6">
            <w:pPr>
              <w:pStyle w:val="TableParagraph"/>
              <w:spacing w:before="6"/>
              <w:rPr>
                <w:i/>
              </w:rPr>
            </w:pPr>
            <w:r>
              <w:rPr>
                <w:i/>
                <w:color w:val="365F91"/>
              </w:rPr>
              <w:t>Homophones are words which sound the same, such as ‘blue’ and ‘blew’, or ‘one’ and ‘won’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left="467"/>
            </w:pPr>
            <w:r>
              <w:t>Form</w:t>
            </w:r>
            <w:r>
              <w:rPr>
                <w:spacing w:val="-23"/>
              </w:rPr>
              <w:t xml:space="preserve"> </w:t>
            </w:r>
            <w:r>
              <w:t>letters</w:t>
            </w:r>
            <w:r>
              <w:rPr>
                <w:spacing w:val="-22"/>
              </w:rPr>
              <w:t xml:space="preserve"> </w:t>
            </w:r>
            <w:r>
              <w:t>of</w:t>
            </w:r>
            <w:r>
              <w:rPr>
                <w:spacing w:val="-23"/>
              </w:rPr>
              <w:t xml:space="preserve"> </w:t>
            </w:r>
            <w:r>
              <w:t>the</w:t>
            </w:r>
            <w:r>
              <w:rPr>
                <w:spacing w:val="-22"/>
              </w:rPr>
              <w:t xml:space="preserve"> </w:t>
            </w:r>
            <w:r>
              <w:t>appropriate</w:t>
            </w:r>
            <w:r>
              <w:rPr>
                <w:spacing w:val="-22"/>
              </w:rPr>
              <w:t xml:space="preserve"> </w:t>
            </w:r>
            <w:r>
              <w:t>size,</w:t>
            </w:r>
            <w:r>
              <w:rPr>
                <w:spacing w:val="-23"/>
              </w:rPr>
              <w:t xml:space="preserve"> </w:t>
            </w:r>
            <w:r>
              <w:t>using</w:t>
            </w:r>
            <w:r>
              <w:rPr>
                <w:spacing w:val="-22"/>
              </w:rPr>
              <w:t xml:space="preserve"> </w:t>
            </w:r>
            <w:r>
              <w:t>capital</w:t>
            </w:r>
            <w:r>
              <w:rPr>
                <w:spacing w:val="-21"/>
              </w:rPr>
              <w:t xml:space="preserve"> </w:t>
            </w:r>
            <w:r>
              <w:t>letters</w:t>
            </w:r>
            <w:r>
              <w:rPr>
                <w:spacing w:val="-21"/>
              </w:rPr>
              <w:t xml:space="preserve"> </w:t>
            </w:r>
            <w:r>
              <w:t>where</w:t>
            </w:r>
            <w:r>
              <w:rPr>
                <w:spacing w:val="-22"/>
              </w:rPr>
              <w:t xml:space="preserve"> </w:t>
            </w:r>
            <w:r>
              <w:t>appropriate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"/>
              <w:ind w:left="467"/>
            </w:pPr>
            <w:r>
              <w:t>Use</w:t>
            </w:r>
            <w:r>
              <w:rPr>
                <w:spacing w:val="-18"/>
              </w:rPr>
              <w:t xml:space="preserve"> </w:t>
            </w:r>
            <w:r>
              <w:t>appropriate</w:t>
            </w:r>
            <w:r>
              <w:rPr>
                <w:spacing w:val="-18"/>
              </w:rPr>
              <w:t xml:space="preserve"> </w:t>
            </w:r>
            <w:r>
              <w:t>spaces</w:t>
            </w:r>
            <w:r>
              <w:rPr>
                <w:spacing w:val="-18"/>
              </w:rPr>
              <w:t xml:space="preserve"> </w:t>
            </w:r>
            <w:r>
              <w:t>between</w:t>
            </w:r>
            <w:r>
              <w:rPr>
                <w:spacing w:val="-19"/>
              </w:rPr>
              <w:t xml:space="preserve"> </w:t>
            </w:r>
            <w:r>
              <w:t>words</w:t>
            </w:r>
            <w:r>
              <w:rPr>
                <w:spacing w:val="-18"/>
              </w:rPr>
              <w:t xml:space="preserve"> </w:t>
            </w:r>
            <w:r>
              <w:t>when</w:t>
            </w:r>
            <w:r>
              <w:rPr>
                <w:spacing w:val="-19"/>
              </w:rPr>
              <w:t xml:space="preserve"> </w:t>
            </w:r>
            <w:r>
              <w:t>writing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2"/>
              <w:ind w:left="467"/>
            </w:pPr>
            <w:r>
              <w:t>Begin</w:t>
            </w:r>
            <w:r>
              <w:rPr>
                <w:spacing w:val="-20"/>
              </w:rPr>
              <w:t xml:space="preserve"> </w:t>
            </w:r>
            <w:r>
              <w:t>to</w:t>
            </w:r>
            <w:r>
              <w:rPr>
                <w:spacing w:val="-20"/>
              </w:rPr>
              <w:t xml:space="preserve"> </w:t>
            </w:r>
            <w:r>
              <w:t>use</w:t>
            </w:r>
            <w:r>
              <w:rPr>
                <w:spacing w:val="-18"/>
              </w:rPr>
              <w:t xml:space="preserve"> </w:t>
            </w:r>
            <w:r>
              <w:t>joins</w:t>
            </w:r>
            <w:r>
              <w:rPr>
                <w:spacing w:val="-17"/>
              </w:rPr>
              <w:t xml:space="preserve"> </w:t>
            </w:r>
            <w:r>
              <w:t>between</w:t>
            </w:r>
            <w:r>
              <w:rPr>
                <w:spacing w:val="-19"/>
              </w:rPr>
              <w:t xml:space="preserve"> </w:t>
            </w:r>
            <w:r>
              <w:t>letters</w:t>
            </w:r>
            <w:r>
              <w:rPr>
                <w:spacing w:val="-18"/>
              </w:rPr>
              <w:t xml:space="preserve"> </w:t>
            </w:r>
            <w:r>
              <w:t>where</w:t>
            </w:r>
            <w:r>
              <w:rPr>
                <w:spacing w:val="-18"/>
              </w:rPr>
              <w:t xml:space="preserve"> </w:t>
            </w:r>
            <w:r>
              <w:t>needed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left="467"/>
            </w:pPr>
            <w:r>
              <w:t>Spell</w:t>
            </w:r>
            <w:r>
              <w:rPr>
                <w:spacing w:val="-20"/>
              </w:rPr>
              <w:t xml:space="preserve"> </w:t>
            </w:r>
            <w:r>
              <w:t>longer</w:t>
            </w:r>
            <w:r>
              <w:rPr>
                <w:spacing w:val="-19"/>
              </w:rPr>
              <w:t xml:space="preserve"> </w:t>
            </w:r>
            <w:r>
              <w:t>words</w:t>
            </w:r>
            <w:r>
              <w:rPr>
                <w:spacing w:val="-22"/>
              </w:rPr>
              <w:t xml:space="preserve"> </w:t>
            </w:r>
            <w:r>
              <w:t>by</w:t>
            </w:r>
            <w:r>
              <w:rPr>
                <w:spacing w:val="-21"/>
              </w:rPr>
              <w:t xml:space="preserve"> </w:t>
            </w:r>
            <w:r>
              <w:t>breaking</w:t>
            </w:r>
            <w:r>
              <w:rPr>
                <w:spacing w:val="-20"/>
              </w:rPr>
              <w:t xml:space="preserve"> </w:t>
            </w:r>
            <w:r>
              <w:t>them</w:t>
            </w:r>
            <w:r>
              <w:rPr>
                <w:spacing w:val="-21"/>
              </w:rPr>
              <w:t xml:space="preserve"> </w:t>
            </w:r>
            <w:r>
              <w:t>into</w:t>
            </w:r>
            <w:r>
              <w:rPr>
                <w:spacing w:val="-21"/>
              </w:rPr>
              <w:t xml:space="preserve"> </w:t>
            </w:r>
            <w:r>
              <w:t>their</w:t>
            </w:r>
            <w:r>
              <w:rPr>
                <w:spacing w:val="-20"/>
              </w:rPr>
              <w:t xml:space="preserve"> </w:t>
            </w:r>
            <w:r>
              <w:t>sound</w:t>
            </w:r>
            <w:r>
              <w:rPr>
                <w:spacing w:val="-21"/>
              </w:rPr>
              <w:t xml:space="preserve"> </w:t>
            </w:r>
            <w:r>
              <w:t>parts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"/>
              <w:ind w:left="467"/>
            </w:pPr>
            <w:r>
              <w:t>Learn</w:t>
            </w:r>
            <w:r>
              <w:rPr>
                <w:spacing w:val="-20"/>
              </w:rPr>
              <w:t xml:space="preserve"> </w:t>
            </w:r>
            <w:r>
              <w:t>to</w:t>
            </w:r>
            <w:r>
              <w:rPr>
                <w:spacing w:val="-21"/>
              </w:rPr>
              <w:t xml:space="preserve"> </w:t>
            </w:r>
            <w:r>
              <w:t>spell</w:t>
            </w:r>
            <w:r>
              <w:rPr>
                <w:spacing w:val="-18"/>
              </w:rPr>
              <w:t xml:space="preserve"> </w:t>
            </w:r>
            <w:r>
              <w:t>some</w:t>
            </w:r>
            <w:r>
              <w:rPr>
                <w:spacing w:val="-19"/>
              </w:rPr>
              <w:t xml:space="preserve"> </w:t>
            </w:r>
            <w:r>
              <w:t>common</w:t>
            </w:r>
            <w:r>
              <w:rPr>
                <w:spacing w:val="-21"/>
              </w:rPr>
              <w:t xml:space="preserve"> </w:t>
            </w:r>
            <w:r>
              <w:t>homophones,</w:t>
            </w:r>
            <w:r>
              <w:rPr>
                <w:spacing w:val="-21"/>
              </w:rPr>
              <w:t xml:space="preserve"> </w:t>
            </w:r>
            <w:r>
              <w:t>recognising</w:t>
            </w:r>
            <w:r>
              <w:rPr>
                <w:spacing w:val="-19"/>
              </w:rPr>
              <w:t xml:space="preserve">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difference</w:t>
            </w:r>
            <w:r>
              <w:rPr>
                <w:spacing w:val="-18"/>
              </w:rPr>
              <w:t xml:space="preserve"> </w:t>
            </w:r>
            <w:r>
              <w:t>between</w:t>
            </w:r>
            <w:r>
              <w:rPr>
                <w:spacing w:val="-20"/>
              </w:rPr>
              <w:t xml:space="preserve"> </w:t>
            </w:r>
            <w:r>
              <w:t>them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left="467"/>
            </w:pPr>
            <w:r>
              <w:t>Use</w:t>
            </w:r>
            <w:r>
              <w:rPr>
                <w:spacing w:val="-23"/>
              </w:rPr>
              <w:t xml:space="preserve"> </w:t>
            </w:r>
            <w:r>
              <w:t>the</w:t>
            </w:r>
            <w:r>
              <w:rPr>
                <w:spacing w:val="-22"/>
              </w:rPr>
              <w:t xml:space="preserve"> </w:t>
            </w:r>
            <w:r>
              <w:t>possessive</w:t>
            </w:r>
            <w:r>
              <w:rPr>
                <w:spacing w:val="-23"/>
              </w:rPr>
              <w:t xml:space="preserve"> </w:t>
            </w:r>
            <w:r>
              <w:t>apostrophe</w:t>
            </w:r>
            <w:r>
              <w:rPr>
                <w:spacing w:val="-22"/>
              </w:rPr>
              <w:t xml:space="preserve"> </w:t>
            </w:r>
            <w:r>
              <w:t>in</w:t>
            </w:r>
            <w:r>
              <w:rPr>
                <w:spacing w:val="-23"/>
              </w:rPr>
              <w:t xml:space="preserve"> </w:t>
            </w:r>
            <w:r>
              <w:t>simple</w:t>
            </w:r>
            <w:r>
              <w:rPr>
                <w:spacing w:val="-23"/>
              </w:rPr>
              <w:t xml:space="preserve"> </w:t>
            </w:r>
            <w:r>
              <w:t>phrases,</w:t>
            </w:r>
            <w:r>
              <w:rPr>
                <w:spacing w:val="-24"/>
              </w:rPr>
              <w:t xml:space="preserve"> </w:t>
            </w:r>
            <w:r>
              <w:t>such</w:t>
            </w:r>
            <w:r>
              <w:rPr>
                <w:spacing w:val="-23"/>
              </w:rPr>
              <w:t xml:space="preserve"> </w:t>
            </w:r>
            <w:r>
              <w:t>as</w:t>
            </w:r>
            <w:r>
              <w:rPr>
                <w:spacing w:val="-23"/>
              </w:rPr>
              <w:t xml:space="preserve"> </w:t>
            </w:r>
            <w:r>
              <w:t>‘the</w:t>
            </w:r>
            <w:r>
              <w:rPr>
                <w:spacing w:val="-22"/>
              </w:rPr>
              <w:t xml:space="preserve"> </w:t>
            </w:r>
            <w:r>
              <w:t>boy’s</w:t>
            </w:r>
            <w:r>
              <w:rPr>
                <w:spacing w:val="-23"/>
              </w:rPr>
              <w:t xml:space="preserve"> </w:t>
            </w:r>
            <w:r>
              <w:t>football’.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"/>
              <w:ind w:left="467"/>
            </w:pPr>
            <w:r>
              <w:t>Write</w:t>
            </w:r>
            <w:r>
              <w:rPr>
                <w:spacing w:val="-19"/>
              </w:rPr>
              <w:t xml:space="preserve"> </w:t>
            </w:r>
            <w:r>
              <w:t>about</w:t>
            </w:r>
            <w:r>
              <w:rPr>
                <w:spacing w:val="-20"/>
              </w:rPr>
              <w:t xml:space="preserve"> </w:t>
            </w:r>
            <w:r>
              <w:t>real</w:t>
            </w:r>
            <w:r>
              <w:rPr>
                <w:spacing w:val="-17"/>
              </w:rPr>
              <w:t xml:space="preserve"> </w:t>
            </w:r>
            <w:r>
              <w:t>events</w:t>
            </w:r>
            <w:r>
              <w:rPr>
                <w:spacing w:val="-18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t>personal</w:t>
            </w:r>
            <w:r>
              <w:rPr>
                <w:spacing w:val="-18"/>
              </w:rPr>
              <w:t xml:space="preserve"> </w:t>
            </w:r>
            <w:r>
              <w:t>experiences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2"/>
              <w:ind w:left="467"/>
            </w:pPr>
            <w:r>
              <w:t>Plan</w:t>
            </w:r>
            <w:r>
              <w:rPr>
                <w:spacing w:val="-20"/>
              </w:rPr>
              <w:t xml:space="preserve"> </w:t>
            </w:r>
            <w:r>
              <w:t>out</w:t>
            </w:r>
            <w:r>
              <w:rPr>
                <w:spacing w:val="-21"/>
              </w:rPr>
              <w:t xml:space="preserve"> </w:t>
            </w:r>
            <w:r>
              <w:t>writing</w:t>
            </w:r>
            <w:r>
              <w:rPr>
                <w:spacing w:val="-20"/>
              </w:rPr>
              <w:t xml:space="preserve"> </w:t>
            </w:r>
            <w:r>
              <w:t>in</w:t>
            </w:r>
            <w:r>
              <w:rPr>
                <w:spacing w:val="-20"/>
              </w:rPr>
              <w:t xml:space="preserve"> </w:t>
            </w:r>
            <w:r>
              <w:t>advance,</w:t>
            </w:r>
            <w:r>
              <w:rPr>
                <w:spacing w:val="-20"/>
              </w:rPr>
              <w:t xml:space="preserve"> </w:t>
            </w:r>
            <w:r>
              <w:t>including</w:t>
            </w:r>
            <w:r>
              <w:rPr>
                <w:spacing w:val="-22"/>
              </w:rPr>
              <w:t xml:space="preserve"> </w:t>
            </w:r>
            <w:r>
              <w:t>by</w:t>
            </w:r>
            <w:r>
              <w:rPr>
                <w:spacing w:val="-20"/>
              </w:rPr>
              <w:t xml:space="preserve"> </w:t>
            </w:r>
            <w:r>
              <w:t>writing</w:t>
            </w:r>
            <w:r>
              <w:rPr>
                <w:spacing w:val="-20"/>
              </w:rPr>
              <w:t xml:space="preserve"> </w:t>
            </w:r>
            <w:r>
              <w:t>down</w:t>
            </w:r>
            <w:r>
              <w:rPr>
                <w:spacing w:val="-20"/>
              </w:rPr>
              <w:t xml:space="preserve"> </w:t>
            </w:r>
            <w:r>
              <w:t>key</w:t>
            </w:r>
            <w:r>
              <w:rPr>
                <w:spacing w:val="-20"/>
              </w:rPr>
              <w:t xml:space="preserve"> </w:t>
            </w:r>
            <w:r>
              <w:t>words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left="467"/>
            </w:pPr>
            <w:r>
              <w:t>Re-read</w:t>
            </w:r>
            <w:r>
              <w:rPr>
                <w:spacing w:val="-25"/>
              </w:rPr>
              <w:t xml:space="preserve"> </w:t>
            </w:r>
            <w:r>
              <w:t>writing</w:t>
            </w:r>
            <w:r>
              <w:rPr>
                <w:spacing w:val="-25"/>
              </w:rPr>
              <w:t xml:space="preserve"> </w:t>
            </w:r>
            <w:r>
              <w:t>to</w:t>
            </w:r>
            <w:r>
              <w:rPr>
                <w:spacing w:val="-25"/>
              </w:rPr>
              <w:t xml:space="preserve"> </w:t>
            </w:r>
            <w:r>
              <w:t>check</w:t>
            </w:r>
            <w:r>
              <w:rPr>
                <w:spacing w:val="-25"/>
              </w:rPr>
              <w:t xml:space="preserve"> </w:t>
            </w:r>
            <w:r>
              <w:t>that</w:t>
            </w:r>
            <w:r>
              <w:rPr>
                <w:spacing w:val="-24"/>
              </w:rPr>
              <w:t xml:space="preserve"> </w:t>
            </w:r>
            <w:r>
              <w:t>it</w:t>
            </w:r>
            <w:r>
              <w:rPr>
                <w:spacing w:val="-25"/>
              </w:rPr>
              <w:t xml:space="preserve"> </w:t>
            </w:r>
            <w:r>
              <w:t>makes</w:t>
            </w:r>
            <w:r>
              <w:rPr>
                <w:spacing w:val="-23"/>
              </w:rPr>
              <w:t xml:space="preserve"> </w:t>
            </w:r>
            <w:r>
              <w:t>sense</w:t>
            </w:r>
            <w:r>
              <w:rPr>
                <w:spacing w:val="-27"/>
              </w:rPr>
              <w:t xml:space="preserve"> </w:t>
            </w:r>
            <w:r>
              <w:t>and</w:t>
            </w:r>
            <w:r>
              <w:rPr>
                <w:spacing w:val="-24"/>
              </w:rPr>
              <w:t xml:space="preserve"> </w:t>
            </w:r>
            <w:r>
              <w:t>to</w:t>
            </w:r>
            <w:r>
              <w:rPr>
                <w:spacing w:val="-26"/>
              </w:rPr>
              <w:t xml:space="preserve"> </w:t>
            </w:r>
            <w:r>
              <w:t>make</w:t>
            </w:r>
            <w:r>
              <w:rPr>
                <w:spacing w:val="-23"/>
              </w:rPr>
              <w:t xml:space="preserve"> </w:t>
            </w:r>
            <w:r>
              <w:t>corrections,</w:t>
            </w:r>
            <w:r>
              <w:rPr>
                <w:spacing w:val="-25"/>
              </w:rPr>
              <w:t xml:space="preserve"> </w:t>
            </w:r>
            <w:r>
              <w:t>including</w:t>
            </w:r>
            <w:r>
              <w:rPr>
                <w:spacing w:val="-25"/>
              </w:rPr>
              <w:t xml:space="preserve"> </w:t>
            </w:r>
            <w:r>
              <w:t>punctuation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"/>
              <w:ind w:left="467"/>
            </w:pPr>
            <w:r>
              <w:t>Use</w:t>
            </w:r>
            <w:r>
              <w:rPr>
                <w:spacing w:val="-24"/>
              </w:rPr>
              <w:t xml:space="preserve"> </w:t>
            </w:r>
            <w:r>
              <w:t>question</w:t>
            </w:r>
            <w:r>
              <w:rPr>
                <w:spacing w:val="-24"/>
              </w:rPr>
              <w:t xml:space="preserve"> </w:t>
            </w:r>
            <w:r>
              <w:t>marks,</w:t>
            </w:r>
            <w:r>
              <w:rPr>
                <w:spacing w:val="-25"/>
              </w:rPr>
              <w:t xml:space="preserve"> </w:t>
            </w:r>
            <w:r>
              <w:t>exclamation</w:t>
            </w:r>
            <w:r>
              <w:rPr>
                <w:spacing w:val="-25"/>
              </w:rPr>
              <w:t xml:space="preserve"> </w:t>
            </w:r>
            <w:r>
              <w:t>marks,</w:t>
            </w:r>
            <w:r>
              <w:rPr>
                <w:spacing w:val="-25"/>
              </w:rPr>
              <w:t xml:space="preserve"> </w:t>
            </w:r>
            <w:r>
              <w:t>apostrophes</w:t>
            </w:r>
            <w:r>
              <w:rPr>
                <w:spacing w:val="-23"/>
              </w:rPr>
              <w:t xml:space="preserve"> </w:t>
            </w:r>
            <w:r>
              <w:t>and</w:t>
            </w:r>
            <w:r>
              <w:rPr>
                <w:spacing w:val="-24"/>
              </w:rPr>
              <w:t xml:space="preserve"> </w:t>
            </w:r>
            <w:r>
              <w:t>commas</w:t>
            </w:r>
            <w:r>
              <w:rPr>
                <w:spacing w:val="-23"/>
              </w:rPr>
              <w:t xml:space="preserve"> </w:t>
            </w:r>
            <w:r>
              <w:t>in</w:t>
            </w:r>
            <w:r>
              <w:rPr>
                <w:spacing w:val="-24"/>
              </w:rPr>
              <w:t xml:space="preserve"> </w:t>
            </w:r>
            <w:r>
              <w:t>lists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left="467"/>
            </w:pPr>
            <w:r>
              <w:t>Use</w:t>
            </w:r>
            <w:r>
              <w:rPr>
                <w:spacing w:val="-20"/>
              </w:rPr>
              <w:t xml:space="preserve">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present</w:t>
            </w:r>
            <w:r>
              <w:rPr>
                <w:spacing w:val="-20"/>
              </w:rPr>
              <w:t xml:space="preserve"> </w:t>
            </w:r>
            <w:r>
              <w:t>and</w:t>
            </w:r>
            <w:r>
              <w:rPr>
                <w:spacing w:val="-21"/>
              </w:rPr>
              <w:t xml:space="preserve"> </w:t>
            </w:r>
            <w:r>
              <w:t>past</w:t>
            </w:r>
            <w:r>
              <w:rPr>
                <w:spacing w:val="-20"/>
              </w:rPr>
              <w:t xml:space="preserve"> </w:t>
            </w:r>
            <w:r>
              <w:t>tenses</w:t>
            </w:r>
            <w:r>
              <w:rPr>
                <w:spacing w:val="-19"/>
              </w:rPr>
              <w:t xml:space="preserve"> </w:t>
            </w:r>
            <w:r>
              <w:t>correctly</w:t>
            </w:r>
            <w:r>
              <w:rPr>
                <w:spacing w:val="-20"/>
              </w:rPr>
              <w:t xml:space="preserve"> </w:t>
            </w:r>
            <w:r>
              <w:t>in</w:t>
            </w:r>
            <w:r>
              <w:rPr>
                <w:spacing w:val="-22"/>
              </w:rPr>
              <w:t xml:space="preserve"> </w:t>
            </w:r>
            <w:r>
              <w:t>writing</w:t>
            </w:r>
          </w:p>
          <w:p w:rsidR="006A5144" w:rsidRDefault="00CD03D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" w:line="247" w:lineRule="exact"/>
              <w:ind w:left="467"/>
            </w:pPr>
            <w:r>
              <w:rPr>
                <w:spacing w:val="-1"/>
                <w:w w:val="95"/>
              </w:rPr>
              <w:t>B</w:t>
            </w:r>
            <w:r>
              <w:rPr>
                <w:w w:val="95"/>
              </w:rPr>
              <w:t>e</w:t>
            </w:r>
            <w:r>
              <w:rPr>
                <w:spacing w:val="-3"/>
                <w:w w:val="108"/>
              </w:rPr>
              <w:t>g</w:t>
            </w:r>
            <w:r>
              <w:rPr>
                <w:spacing w:val="1"/>
                <w:w w:val="73"/>
              </w:rPr>
              <w:t>i</w:t>
            </w:r>
            <w:r>
              <w:rPr>
                <w:w w:val="96"/>
              </w:rPr>
              <w:t>n</w:t>
            </w:r>
            <w:r>
              <w:rPr>
                <w:spacing w:val="-18"/>
              </w:rPr>
              <w:t xml:space="preserve"> </w:t>
            </w:r>
            <w:r>
              <w:rPr>
                <w:w w:val="99"/>
              </w:rPr>
              <w:t>to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  <w:w w:val="101"/>
              </w:rPr>
              <w:t>w</w:t>
            </w:r>
            <w:r>
              <w:rPr>
                <w:w w:val="70"/>
              </w:rPr>
              <w:t>r</w:t>
            </w:r>
            <w:r>
              <w:rPr>
                <w:spacing w:val="1"/>
                <w:w w:val="73"/>
              </w:rPr>
              <w:t>i</w:t>
            </w:r>
            <w:r>
              <w:t>te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  <w:w w:val="73"/>
              </w:rPr>
              <w:t>l</w:t>
            </w:r>
            <w:r>
              <w:rPr>
                <w:spacing w:val="-4"/>
                <w:w w:val="108"/>
              </w:rPr>
              <w:t>o</w:t>
            </w:r>
            <w:r>
              <w:rPr>
                <w:w w:val="104"/>
              </w:rPr>
              <w:t>ng</w:t>
            </w:r>
            <w:r>
              <w:rPr>
                <w:spacing w:val="-2"/>
                <w:w w:val="104"/>
              </w:rPr>
              <w:t>e</w:t>
            </w:r>
            <w:r>
              <w:rPr>
                <w:w w:val="70"/>
              </w:rPr>
              <w:t>r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  <w:w w:val="74"/>
              </w:rPr>
              <w:t>s</w:t>
            </w:r>
            <w:r>
              <w:t>ente</w:t>
            </w:r>
            <w:r>
              <w:rPr>
                <w:spacing w:val="-3"/>
              </w:rPr>
              <w:t>n</w:t>
            </w:r>
            <w:r>
              <w:rPr>
                <w:w w:val="124"/>
              </w:rPr>
              <w:t>c</w:t>
            </w:r>
            <w:r>
              <w:rPr>
                <w:w w:val="93"/>
              </w:rPr>
              <w:t>es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y</w:t>
            </w:r>
            <w:r>
              <w:rPr>
                <w:spacing w:val="-18"/>
              </w:rPr>
              <w:t xml:space="preserve"> </w:t>
            </w:r>
            <w:r>
              <w:rPr>
                <w:w w:val="86"/>
              </w:rPr>
              <w:t>us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3"/>
                <w:w w:val="96"/>
              </w:rPr>
              <w:t>n</w:t>
            </w:r>
            <w:r>
              <w:rPr>
                <w:w w:val="108"/>
              </w:rPr>
              <w:t>g</w:t>
            </w:r>
            <w:r>
              <w:rPr>
                <w:spacing w:val="-17"/>
              </w:rPr>
              <w:t xml:space="preserve"> </w:t>
            </w:r>
            <w:r>
              <w:rPr>
                <w:w w:val="12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4"/>
                <w:w w:val="102"/>
              </w:rPr>
              <w:t>n</w:t>
            </w:r>
            <w:r>
              <w:rPr>
                <w:w w:val="59"/>
              </w:rPr>
              <w:t>j</w:t>
            </w:r>
            <w:r>
              <w:rPr>
                <w:w w:val="104"/>
              </w:rPr>
              <w:t>unc</w:t>
            </w:r>
            <w:r>
              <w:rPr>
                <w:spacing w:val="-3"/>
                <w:w w:val="86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1"/>
                <w:w w:val="102"/>
              </w:rPr>
              <w:t>n</w:t>
            </w:r>
            <w:r>
              <w:rPr>
                <w:w w:val="74"/>
              </w:rPr>
              <w:t>s</w:t>
            </w:r>
            <w:r>
              <w:rPr>
                <w:w w:val="76"/>
              </w:rPr>
              <w:t>,</w:t>
            </w:r>
            <w:r>
              <w:rPr>
                <w:spacing w:val="-19"/>
              </w:rPr>
              <w:t xml:space="preserve"> </w:t>
            </w:r>
            <w:r>
              <w:rPr>
                <w:w w:val="74"/>
              </w:rPr>
              <w:t>s</w:t>
            </w:r>
            <w:r>
              <w:rPr>
                <w:spacing w:val="-3"/>
                <w:w w:val="96"/>
              </w:rPr>
              <w:t>u</w:t>
            </w:r>
            <w:r>
              <w:rPr>
                <w:w w:val="124"/>
              </w:rPr>
              <w:t>c</w:t>
            </w:r>
            <w:r>
              <w:rPr>
                <w:w w:val="96"/>
              </w:rPr>
              <w:t>h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  <w:w w:val="114"/>
              </w:rPr>
              <w:t>a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31"/>
              </w:rPr>
              <w:t>‘</w:t>
            </w:r>
            <w:r>
              <w:rPr>
                <w:spacing w:val="-1"/>
                <w:w w:val="106"/>
              </w:rPr>
              <w:t>an</w:t>
            </w:r>
            <w:r>
              <w:rPr>
                <w:spacing w:val="-3"/>
                <w:w w:val="106"/>
              </w:rPr>
              <w:t>d</w:t>
            </w:r>
            <w:r>
              <w:rPr>
                <w:spacing w:val="-1"/>
                <w:w w:val="131"/>
              </w:rPr>
              <w:t>’</w:t>
            </w:r>
            <w:r>
              <w:rPr>
                <w:spacing w:val="-2"/>
                <w:w w:val="76"/>
              </w:rPr>
              <w:t>,</w:t>
            </w:r>
            <w:r>
              <w:rPr>
                <w:w w:val="131"/>
              </w:rPr>
              <w:t>’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103"/>
              </w:rPr>
              <w:t>b</w:t>
            </w:r>
            <w:r>
              <w:rPr>
                <w:w w:val="103"/>
              </w:rPr>
              <w:t>u</w:t>
            </w:r>
            <w:r>
              <w:rPr>
                <w:w w:val="104"/>
              </w:rPr>
              <w:t>t</w:t>
            </w:r>
            <w:r>
              <w:rPr>
                <w:spacing w:val="-2"/>
                <w:w w:val="104"/>
              </w:rPr>
              <w:t>’</w:t>
            </w:r>
            <w:r>
              <w:rPr>
                <w:w w:val="76"/>
              </w:rPr>
              <w:t>,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31"/>
              </w:rPr>
              <w:t>‘</w:t>
            </w:r>
            <w:r>
              <w:rPr>
                <w:spacing w:val="1"/>
                <w:w w:val="73"/>
              </w:rPr>
              <w:t>i</w:t>
            </w:r>
            <w:r>
              <w:rPr>
                <w:w w:val="107"/>
              </w:rPr>
              <w:t>f’</w:t>
            </w:r>
            <w:r>
              <w:rPr>
                <w:spacing w:val="-18"/>
              </w:rPr>
              <w:t xml:space="preserve"> </w:t>
            </w:r>
            <w:r>
              <w:rPr>
                <w:w w:val="92"/>
              </w:rPr>
              <w:t>or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131"/>
              </w:rPr>
              <w:t>‘</w:t>
            </w:r>
            <w:r>
              <w:rPr>
                <w:spacing w:val="-1"/>
                <w:w w:val="109"/>
              </w:rPr>
              <w:t>b</w:t>
            </w:r>
            <w:r>
              <w:rPr>
                <w:w w:val="109"/>
              </w:rPr>
              <w:t>e</w:t>
            </w:r>
            <w:r>
              <w:rPr>
                <w:spacing w:val="-2"/>
                <w:w w:val="124"/>
              </w:rPr>
              <w:t>c</w:t>
            </w:r>
            <w:r>
              <w:rPr>
                <w:spacing w:val="-1"/>
                <w:w w:val="96"/>
              </w:rPr>
              <w:t>au</w:t>
            </w:r>
            <w:r>
              <w:rPr>
                <w:spacing w:val="-2"/>
                <w:w w:val="96"/>
              </w:rPr>
              <w:t>s</w:t>
            </w:r>
            <w:r>
              <w:rPr>
                <w:w w:val="116"/>
              </w:rPr>
              <w:t>e’</w:t>
            </w:r>
          </w:p>
        </w:tc>
      </w:tr>
    </w:tbl>
    <w:p w:rsidR="00CD03D6" w:rsidRDefault="00CD03D6">
      <w:pPr>
        <w:pStyle w:val="BodyText"/>
        <w:spacing w:before="1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186055</wp:posOffset>
                </wp:positionH>
                <wp:positionV relativeFrom="paragraph">
                  <wp:posOffset>189865</wp:posOffset>
                </wp:positionV>
                <wp:extent cx="7113905" cy="1205865"/>
                <wp:effectExtent l="5080" t="13970" r="5715" b="88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12058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144" w:rsidRDefault="00CD03D6">
                            <w:pPr>
                              <w:spacing w:before="3"/>
                              <w:ind w:left="103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</w:rPr>
                              <w:t>English Support at Home</w:t>
                            </w:r>
                          </w:p>
                          <w:p w:rsidR="006A5144" w:rsidRDefault="00CD03D6">
                            <w:pPr>
                              <w:pStyle w:val="BodyText"/>
                              <w:spacing w:before="2" w:line="242" w:lineRule="auto"/>
                              <w:ind w:left="103" w:right="1022"/>
                            </w:pPr>
                            <w:r>
                              <w:t>There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plenty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opportunities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practice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home,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hope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ideas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help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you: Listen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read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book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daily</w:t>
                            </w:r>
                          </w:p>
                          <w:p w:rsidR="006A5144" w:rsidRDefault="00CD03D6">
                            <w:pPr>
                              <w:pStyle w:val="BodyText"/>
                              <w:ind w:left="103" w:right="3504"/>
                            </w:pPr>
                            <w:r>
                              <w:t>Read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story,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poem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nursery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rhyme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magazine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child(ren) Join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local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library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also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lots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events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during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holidays.</w:t>
                            </w:r>
                          </w:p>
                          <w:p w:rsidR="006A5144" w:rsidRDefault="00CD03D6">
                            <w:pPr>
                              <w:pStyle w:val="BodyText"/>
                              <w:spacing w:before="6"/>
                              <w:ind w:left="103" w:right="8785"/>
                            </w:pPr>
                            <w:r>
                              <w:rPr>
                                <w:w w:val="95"/>
                              </w:rPr>
                              <w:t xml:space="preserve">Write story sentences </w:t>
                            </w:r>
                            <w:r>
                              <w:t>Practice spellings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65pt;margin-top:14.95pt;width:560.15pt;height:94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vfhgIAABkFAAAOAAAAZHJzL2Uyb0RvYy54bWysVG1v2yAQ/j5p/wHxPbWdJmlixamyOJkm&#10;dS9Sux9AAMdoGBiQ2N20/74Dx2m7fpmm+QM+m7uHe+6eY3nbNRKduHVCqwJnVylGXFHNhDoU+OvD&#10;bjTHyHmiGJFa8QI/codvV2/fLFuT87GutWTcIgBRLm9NgWvvTZ4kjta8Ie5KG65gs9K2IR4+7SFh&#10;lrSA3shknKazpNWWGaspdw7+lv0mXkX8quLUf64qxz2SBYbcfFxtXPdhTVZLkh8sMbWg5zTIP2TR&#10;EKHg0AtUSTxBRyteQTWCWu105a+obhJdVYLyyAHYZOkfbO5rYnjkAsVx5lIm9/9g6afTF4sEK/AY&#10;I0UaaNED7zx6pzs0DtVpjcvB6d6Am+/gN3Q5MnXmTtNvDim9qYk68LW1uq05YZBdFiKTZ6E9jgsg&#10;+/ajZnAMOXodgbrKNqF0UAwE6NClx0tnQioUft5k2fUinWJEYS8bp9P5bBrPIPkQbqzz77luUDAK&#10;bKH1EZ6c7pwP6ZB8cAmnKb0TUsb2S4XaAs/SxawnpqVgYTO4OXvYb6RFJxIEFJ/zue65W0Auiat7&#10;v7gV3EjeCA/6lqIp8PwSTfJQp61i0cUTIXsbUpQqRAFtSPps9Tr6uUgX2/l2PhlNxrPtaJKW5Wi9&#10;20xGs112My2vy82mzH4FAtkkrwVjXAUOg6azyd9p5jxdvRovqn7B9UVJdvF5XZLkZRqx/MBqeEd2&#10;USBBE706fLfvoCBBNXvNHkEqVvfzCvcLGLW2PzBqYVYL7L4fieUYyQ8K5BYGezDsYOwHgygKoQX2&#10;GPXmxvcXwNFYcagBuRe00muQZCWiWJ6yOAsZ5i8mf74rwoA//45eTzfa6jcAAAD//wMAUEsDBBQA&#10;BgAIAAAAIQDvk0Uu3gAAAAoBAAAPAAAAZHJzL2Rvd25yZXYueG1sTI9BT4NAEIXvJv6HzZh4swtV&#10;GqAsjTHtxYMJtT9gyo5AZWcJuy34711OeprMvJc33yt2s+nFjUbXWVYQryIQxLXVHTcKTp+HpxSE&#10;88gae8uk4Icc7Mr7uwJzbSeu6Hb0jQgh7HJU0Ho/5FK6uiWDbmUH4qB92dGgD+vYSD3iFMJNL9dR&#10;tJEGOw4fWhzoraX6+3g1Cqi6dNYe0qkafHN6d/sk2X8kSj0+zK9bEJ5m/2eGBT+gQxmYzvbK2ole&#10;wTp7Ds5lZiAWPX7JNiDO4RJnKciykP8rlL8AAAD//wMAUEsBAi0AFAAGAAgAAAAhALaDOJL+AAAA&#10;4QEAABMAAAAAAAAAAAAAAAAAAAAAAFtDb250ZW50X1R5cGVzXS54bWxQSwECLQAUAAYACAAAACEA&#10;OP0h/9YAAACUAQAACwAAAAAAAAAAAAAAAAAvAQAAX3JlbHMvLnJlbHNQSwECLQAUAAYACAAAACEA&#10;Q19734YCAAAZBQAADgAAAAAAAAAAAAAAAAAuAgAAZHJzL2Uyb0RvYy54bWxQSwECLQAUAAYACAAA&#10;ACEA75NFLt4AAAAKAQAADwAAAAAAAAAAAAAAAADgBAAAZHJzL2Rvd25yZXYueG1sUEsFBgAAAAAE&#10;AAQA8wAAAOsFAAAAAA==&#10;" filled="f" strokeweight=".48pt">
                <v:textbox inset="0,0,0,0">
                  <w:txbxContent>
                    <w:p w:rsidR="006A5144" w:rsidRDefault="00CD03D6">
                      <w:pPr>
                        <w:spacing w:before="3"/>
                        <w:ind w:left="103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</w:rPr>
                        <w:t>English Support at Home</w:t>
                      </w:r>
                    </w:p>
                    <w:p w:rsidR="006A5144" w:rsidRDefault="00CD03D6">
                      <w:pPr>
                        <w:pStyle w:val="BodyText"/>
                        <w:spacing w:before="2" w:line="242" w:lineRule="auto"/>
                        <w:ind w:left="103" w:right="1022"/>
                      </w:pPr>
                      <w:r>
                        <w:t>There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plenty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opportunities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practice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home,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hope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ideas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help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you: Listen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read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book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daily</w:t>
                      </w:r>
                    </w:p>
                    <w:p w:rsidR="006A5144" w:rsidRDefault="00CD03D6">
                      <w:pPr>
                        <w:pStyle w:val="BodyText"/>
                        <w:ind w:left="103" w:right="3504"/>
                      </w:pPr>
                      <w:r>
                        <w:t>Read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story,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poem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nursery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rhyme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magazine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child(ren) Join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local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library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also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lots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events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during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holidays.</w:t>
                      </w:r>
                    </w:p>
                    <w:p w:rsidR="006A5144" w:rsidRDefault="00CD03D6">
                      <w:pPr>
                        <w:pStyle w:val="BodyText"/>
                        <w:spacing w:before="6"/>
                        <w:ind w:left="103" w:right="8785"/>
                      </w:pPr>
                      <w:r>
                        <w:rPr>
                          <w:w w:val="95"/>
                        </w:rPr>
                        <w:t xml:space="preserve">Write story sentences </w:t>
                      </w:r>
                      <w:r>
                        <w:t>Practice spellings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03D6" w:rsidRPr="00CD03D6" w:rsidRDefault="00CD03D6" w:rsidP="00CD03D6"/>
    <w:p w:rsidR="00CD03D6" w:rsidRDefault="00CD03D6" w:rsidP="00CD03D6"/>
    <w:p w:rsidR="00CD03D6" w:rsidRDefault="00CD03D6" w:rsidP="00CD03D6"/>
    <w:p w:rsidR="00CD03D6" w:rsidRDefault="00CD03D6" w:rsidP="00CD03D6"/>
    <w:p w:rsidR="00CD03D6" w:rsidRDefault="00CD03D6" w:rsidP="00CD03D6"/>
    <w:p w:rsidR="00CD03D6" w:rsidRPr="00CD03D6" w:rsidRDefault="00CD03D6" w:rsidP="00CD03D6"/>
    <w:p w:rsidR="00CD03D6" w:rsidRPr="00CD03D6" w:rsidRDefault="00CD03D6" w:rsidP="00CD03D6">
      <w:pPr>
        <w:tabs>
          <w:tab w:val="left" w:pos="3000"/>
        </w:tabs>
      </w:pPr>
      <w:r>
        <w:tab/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1"/>
      </w:tblGrid>
      <w:tr w:rsidR="00CD03D6" w:rsidTr="00CD03D6">
        <w:trPr>
          <w:trHeight w:val="292"/>
        </w:trPr>
        <w:tc>
          <w:tcPr>
            <w:tcW w:w="10631" w:type="dxa"/>
          </w:tcPr>
          <w:p w:rsidR="00CD03D6" w:rsidRDefault="00CD03D6" w:rsidP="00C2600F">
            <w:pPr>
              <w:pStyle w:val="TableParagraph"/>
              <w:spacing w:before="4" w:line="268" w:lineRule="exact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Mathematics Year 2</w:t>
            </w:r>
          </w:p>
        </w:tc>
      </w:tr>
      <w:tr w:rsidR="00CD03D6" w:rsidTr="00CD03D6">
        <w:trPr>
          <w:trHeight w:val="10006"/>
        </w:trPr>
        <w:tc>
          <w:tcPr>
            <w:tcW w:w="10631" w:type="dxa"/>
          </w:tcPr>
          <w:p w:rsidR="00CD03D6" w:rsidRPr="00CD03D6" w:rsidRDefault="00CD03D6" w:rsidP="00C2600F">
            <w:pPr>
              <w:pStyle w:val="TableParagraph"/>
              <w:spacing w:before="5"/>
            </w:pPr>
            <w:r w:rsidRPr="00CD03D6">
              <w:rPr>
                <w:u w:val="single"/>
              </w:rPr>
              <w:t>Number and place</w:t>
            </w:r>
            <w:r w:rsidRPr="00CD03D6">
              <w:rPr>
                <w:spacing w:val="-52"/>
                <w:u w:val="single"/>
              </w:rPr>
              <w:t xml:space="preserve"> </w:t>
            </w:r>
            <w:r w:rsidRPr="00CD03D6">
              <w:rPr>
                <w:u w:val="single"/>
              </w:rPr>
              <w:t>value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"/>
              <w:ind w:firstLine="0"/>
              <w:jc w:val="left"/>
            </w:pPr>
            <w:r w:rsidRPr="00CD03D6">
              <w:t>Recognise</w:t>
            </w:r>
            <w:r w:rsidRPr="00CD03D6">
              <w:rPr>
                <w:spacing w:val="-35"/>
              </w:rPr>
              <w:t xml:space="preserve"> </w:t>
            </w:r>
            <w:r w:rsidRPr="00CD03D6">
              <w:t>place</w:t>
            </w:r>
            <w:r w:rsidRPr="00CD03D6">
              <w:rPr>
                <w:spacing w:val="-34"/>
              </w:rPr>
              <w:t xml:space="preserve"> </w:t>
            </w:r>
            <w:r w:rsidRPr="00CD03D6">
              <w:t>value</w:t>
            </w:r>
            <w:r w:rsidRPr="00CD03D6">
              <w:rPr>
                <w:spacing w:val="-34"/>
              </w:rPr>
              <w:t xml:space="preserve"> </w:t>
            </w:r>
            <w:r w:rsidRPr="00CD03D6">
              <w:t>in</w:t>
            </w:r>
            <w:r w:rsidRPr="00CD03D6">
              <w:rPr>
                <w:spacing w:val="-34"/>
              </w:rPr>
              <w:t xml:space="preserve"> </w:t>
            </w:r>
            <w:r w:rsidRPr="00CD03D6">
              <w:t>two-digit</w:t>
            </w:r>
            <w:r w:rsidRPr="00CD03D6">
              <w:rPr>
                <w:spacing w:val="-38"/>
              </w:rPr>
              <w:t xml:space="preserve"> </w:t>
            </w:r>
            <w:r w:rsidRPr="00CD03D6">
              <w:t>numbers,</w:t>
            </w:r>
            <w:r w:rsidRPr="00CD03D6">
              <w:rPr>
                <w:spacing w:val="-36"/>
              </w:rPr>
              <w:t xml:space="preserve"> </w:t>
            </w:r>
            <w:r w:rsidRPr="00CD03D6">
              <w:t>e.g.</w:t>
            </w:r>
            <w:r w:rsidRPr="00CD03D6">
              <w:rPr>
                <w:spacing w:val="-36"/>
              </w:rPr>
              <w:t xml:space="preserve"> </w:t>
            </w:r>
            <w:r w:rsidRPr="00CD03D6">
              <w:t>knowing</w:t>
            </w:r>
            <w:r w:rsidRPr="00CD03D6">
              <w:rPr>
                <w:spacing w:val="-32"/>
              </w:rPr>
              <w:t xml:space="preserve"> </w:t>
            </w:r>
            <w:r w:rsidRPr="00CD03D6">
              <w:t>that</w:t>
            </w:r>
            <w:r w:rsidRPr="00CD03D6">
              <w:rPr>
                <w:spacing w:val="-35"/>
              </w:rPr>
              <w:t xml:space="preserve"> </w:t>
            </w:r>
            <w:r w:rsidRPr="00CD03D6">
              <w:t>the</w:t>
            </w:r>
            <w:r w:rsidRPr="00CD03D6">
              <w:rPr>
                <w:spacing w:val="-32"/>
              </w:rPr>
              <w:t xml:space="preserve"> </w:t>
            </w:r>
            <w:r w:rsidRPr="00CD03D6">
              <w:t>1</w:t>
            </w:r>
            <w:r w:rsidRPr="00CD03D6">
              <w:rPr>
                <w:spacing w:val="-35"/>
              </w:rPr>
              <w:t xml:space="preserve"> </w:t>
            </w:r>
            <w:r w:rsidRPr="00CD03D6">
              <w:t>in</w:t>
            </w:r>
            <w:r w:rsidRPr="00CD03D6">
              <w:rPr>
                <w:spacing w:val="-34"/>
              </w:rPr>
              <w:t xml:space="preserve"> </w:t>
            </w:r>
            <w:r w:rsidRPr="00CD03D6">
              <w:t>17</w:t>
            </w:r>
            <w:r w:rsidRPr="00CD03D6">
              <w:rPr>
                <w:spacing w:val="-35"/>
              </w:rPr>
              <w:t xml:space="preserve"> </w:t>
            </w:r>
            <w:r w:rsidRPr="00CD03D6">
              <w:t>represents</w:t>
            </w:r>
            <w:r w:rsidRPr="00CD03D6">
              <w:rPr>
                <w:spacing w:val="-35"/>
              </w:rPr>
              <w:t xml:space="preserve"> </w:t>
            </w:r>
            <w:r w:rsidRPr="00CD03D6">
              <w:t>10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3" w:lineRule="exact"/>
              <w:ind w:firstLine="0"/>
              <w:jc w:val="left"/>
            </w:pPr>
            <w:r w:rsidRPr="00CD03D6">
              <w:t>Read</w:t>
            </w:r>
            <w:r w:rsidRPr="00CD03D6">
              <w:rPr>
                <w:spacing w:val="-19"/>
              </w:rPr>
              <w:t xml:space="preserve"> </w:t>
            </w:r>
            <w:r w:rsidRPr="00CD03D6">
              <w:t>and</w:t>
            </w:r>
            <w:r w:rsidRPr="00CD03D6">
              <w:rPr>
                <w:spacing w:val="-21"/>
              </w:rPr>
              <w:t xml:space="preserve"> </w:t>
            </w:r>
            <w:r w:rsidRPr="00CD03D6">
              <w:t>write</w:t>
            </w:r>
            <w:r w:rsidRPr="00CD03D6">
              <w:rPr>
                <w:spacing w:val="-19"/>
              </w:rPr>
              <w:t xml:space="preserve"> </w:t>
            </w:r>
            <w:r w:rsidRPr="00CD03D6">
              <w:t>numbers</w:t>
            </w:r>
            <w:r w:rsidRPr="00CD03D6">
              <w:rPr>
                <w:spacing w:val="-20"/>
              </w:rPr>
              <w:t xml:space="preserve"> </w:t>
            </w:r>
            <w:r w:rsidRPr="00CD03D6">
              <w:t>up</w:t>
            </w:r>
            <w:r w:rsidRPr="00CD03D6">
              <w:rPr>
                <w:spacing w:val="-20"/>
              </w:rPr>
              <w:t xml:space="preserve"> </w:t>
            </w:r>
            <w:r w:rsidRPr="00CD03D6">
              <w:t>to</w:t>
            </w:r>
            <w:r w:rsidRPr="00CD03D6">
              <w:rPr>
                <w:spacing w:val="-21"/>
              </w:rPr>
              <w:t xml:space="preserve"> </w:t>
            </w:r>
            <w:r w:rsidRPr="00CD03D6">
              <w:t>100</w:t>
            </w:r>
            <w:r w:rsidRPr="00CD03D6">
              <w:rPr>
                <w:spacing w:val="-21"/>
              </w:rPr>
              <w:t xml:space="preserve"> </w:t>
            </w:r>
            <w:r w:rsidRPr="00CD03D6">
              <w:t>as</w:t>
            </w:r>
            <w:r w:rsidRPr="00CD03D6">
              <w:rPr>
                <w:spacing w:val="-19"/>
              </w:rPr>
              <w:t xml:space="preserve"> </w:t>
            </w:r>
            <w:r w:rsidRPr="00CD03D6">
              <w:t>words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0" w:line="293" w:lineRule="exact"/>
              <w:ind w:firstLine="0"/>
              <w:jc w:val="left"/>
            </w:pPr>
            <w:r w:rsidRPr="00CD03D6">
              <w:t>Count</w:t>
            </w:r>
            <w:r w:rsidRPr="00CD03D6">
              <w:rPr>
                <w:spacing w:val="-25"/>
              </w:rPr>
              <w:t xml:space="preserve"> </w:t>
            </w:r>
            <w:r w:rsidRPr="00CD03D6">
              <w:t>in</w:t>
            </w:r>
            <w:r w:rsidRPr="00CD03D6">
              <w:rPr>
                <w:spacing w:val="-19"/>
              </w:rPr>
              <w:t xml:space="preserve"> </w:t>
            </w:r>
            <w:r w:rsidRPr="00CD03D6">
              <w:t>2s,</w:t>
            </w:r>
            <w:r w:rsidRPr="00CD03D6">
              <w:rPr>
                <w:spacing w:val="-22"/>
              </w:rPr>
              <w:t xml:space="preserve"> </w:t>
            </w:r>
            <w:r w:rsidRPr="00CD03D6">
              <w:t>3s,</w:t>
            </w:r>
            <w:r w:rsidRPr="00CD03D6">
              <w:rPr>
                <w:spacing w:val="-21"/>
              </w:rPr>
              <w:t xml:space="preserve"> </w:t>
            </w:r>
            <w:r w:rsidRPr="00CD03D6">
              <w:t>and</w:t>
            </w:r>
            <w:r w:rsidRPr="00CD03D6">
              <w:rPr>
                <w:spacing w:val="-18"/>
              </w:rPr>
              <w:t xml:space="preserve"> </w:t>
            </w:r>
            <w:r w:rsidRPr="00CD03D6">
              <w:t>5s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firstLine="0"/>
              <w:jc w:val="left"/>
            </w:pPr>
            <w:r w:rsidRPr="00CD03D6">
              <w:t>Compare</w:t>
            </w:r>
            <w:r w:rsidRPr="00CD03D6">
              <w:rPr>
                <w:spacing w:val="-19"/>
              </w:rPr>
              <w:t xml:space="preserve"> </w:t>
            </w:r>
            <w:r w:rsidRPr="00CD03D6">
              <w:t>and</w:t>
            </w:r>
            <w:r w:rsidRPr="00CD03D6">
              <w:rPr>
                <w:spacing w:val="-19"/>
              </w:rPr>
              <w:t xml:space="preserve"> </w:t>
            </w:r>
            <w:r w:rsidRPr="00CD03D6">
              <w:t>order</w:t>
            </w:r>
            <w:r w:rsidRPr="00CD03D6">
              <w:rPr>
                <w:spacing w:val="-20"/>
              </w:rPr>
              <w:t xml:space="preserve"> </w:t>
            </w:r>
            <w:r w:rsidRPr="00CD03D6">
              <w:t>numbers</w:t>
            </w:r>
            <w:r w:rsidRPr="00CD03D6">
              <w:rPr>
                <w:spacing w:val="-22"/>
              </w:rPr>
              <w:t xml:space="preserve"> </w:t>
            </w:r>
            <w:r w:rsidRPr="00CD03D6">
              <w:t>up</w:t>
            </w:r>
            <w:r w:rsidRPr="00CD03D6">
              <w:rPr>
                <w:spacing w:val="-18"/>
              </w:rPr>
              <w:t xml:space="preserve"> </w:t>
            </w:r>
            <w:r w:rsidRPr="00CD03D6">
              <w:rPr>
                <w:spacing w:val="-3"/>
              </w:rPr>
              <w:t>to</w:t>
            </w:r>
            <w:r w:rsidRPr="00CD03D6">
              <w:rPr>
                <w:spacing w:val="-18"/>
              </w:rPr>
              <w:t xml:space="preserve"> </w:t>
            </w:r>
            <w:r w:rsidRPr="00CD03D6">
              <w:t>100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3250" w:firstLine="0"/>
              <w:jc w:val="left"/>
            </w:pPr>
            <w:r w:rsidRPr="00CD03D6">
              <w:t>Use</w:t>
            </w:r>
            <w:r w:rsidRPr="00CD03D6">
              <w:rPr>
                <w:spacing w:val="-52"/>
              </w:rPr>
              <w:t xml:space="preserve"> </w:t>
            </w:r>
            <w:r w:rsidRPr="00CD03D6">
              <w:t>the</w:t>
            </w:r>
            <w:r w:rsidRPr="00CD03D6">
              <w:rPr>
                <w:spacing w:val="-54"/>
              </w:rPr>
              <w:t xml:space="preserve"> </w:t>
            </w:r>
            <w:r w:rsidRPr="00CD03D6">
              <w:t>&lt;</w:t>
            </w:r>
            <w:r w:rsidRPr="00CD03D6">
              <w:rPr>
                <w:spacing w:val="-53"/>
              </w:rPr>
              <w:t xml:space="preserve"> </w:t>
            </w:r>
            <w:r w:rsidRPr="00CD03D6">
              <w:t>and</w:t>
            </w:r>
            <w:r w:rsidRPr="00CD03D6">
              <w:rPr>
                <w:spacing w:val="-53"/>
              </w:rPr>
              <w:t xml:space="preserve"> </w:t>
            </w:r>
            <w:r w:rsidRPr="00CD03D6">
              <w:t>&gt;</w:t>
            </w:r>
            <w:r w:rsidRPr="00CD03D6">
              <w:rPr>
                <w:spacing w:val="-53"/>
              </w:rPr>
              <w:t xml:space="preserve"> </w:t>
            </w:r>
            <w:r w:rsidRPr="00CD03D6">
              <w:t>symbols</w:t>
            </w:r>
            <w:r w:rsidRPr="00CD03D6">
              <w:rPr>
                <w:spacing w:val="-55"/>
              </w:rPr>
              <w:t xml:space="preserve"> </w:t>
            </w:r>
            <w:r w:rsidRPr="00CD03D6">
              <w:t>to</w:t>
            </w:r>
            <w:r w:rsidRPr="00CD03D6">
              <w:rPr>
                <w:spacing w:val="-54"/>
              </w:rPr>
              <w:t xml:space="preserve"> </w:t>
            </w:r>
            <w:r w:rsidRPr="00CD03D6">
              <w:t>represent</w:t>
            </w:r>
            <w:r w:rsidRPr="00CD03D6">
              <w:rPr>
                <w:spacing w:val="-54"/>
              </w:rPr>
              <w:t xml:space="preserve"> </w:t>
            </w:r>
            <w:r w:rsidRPr="00CD03D6">
              <w:t>the</w:t>
            </w:r>
            <w:r w:rsidRPr="00CD03D6">
              <w:rPr>
                <w:spacing w:val="-52"/>
              </w:rPr>
              <w:t xml:space="preserve"> </w:t>
            </w:r>
            <w:r w:rsidRPr="00CD03D6">
              <w:t>relative</w:t>
            </w:r>
            <w:r w:rsidRPr="00CD03D6">
              <w:rPr>
                <w:spacing w:val="-53"/>
              </w:rPr>
              <w:t xml:space="preserve"> </w:t>
            </w:r>
            <w:r w:rsidRPr="00CD03D6">
              <w:t>size</w:t>
            </w:r>
            <w:r w:rsidRPr="00CD03D6">
              <w:rPr>
                <w:spacing w:val="-53"/>
              </w:rPr>
              <w:t xml:space="preserve"> </w:t>
            </w:r>
            <w:r w:rsidRPr="00CD03D6">
              <w:t>of</w:t>
            </w:r>
            <w:r w:rsidRPr="00CD03D6">
              <w:rPr>
                <w:spacing w:val="-54"/>
              </w:rPr>
              <w:t xml:space="preserve"> </w:t>
            </w:r>
            <w:r w:rsidRPr="00CD03D6">
              <w:t>numbers</w:t>
            </w:r>
            <w:r w:rsidRPr="00CD03D6">
              <w:rPr>
                <w:u w:val="single"/>
              </w:rPr>
              <w:t xml:space="preserve"> Calculations</w:t>
            </w:r>
          </w:p>
          <w:p w:rsidR="00CD03D6" w:rsidRPr="00CD03D6" w:rsidRDefault="00CD03D6" w:rsidP="00C2600F">
            <w:pPr>
              <w:pStyle w:val="TableParagraph"/>
              <w:spacing w:before="2"/>
              <w:rPr>
                <w:i/>
              </w:rPr>
            </w:pPr>
            <w:r w:rsidRPr="00CD03D6">
              <w:rPr>
                <w:i/>
                <w:color w:val="17365D"/>
              </w:rPr>
              <w:t>Number bonds are essential to the understanding of maths. Children in year 2 learn their</w:t>
            </w:r>
            <w:r>
              <w:rPr>
                <w:i/>
                <w:color w:val="17365D"/>
                <w:sz w:val="24"/>
              </w:rPr>
              <w:t xml:space="preserve"> </w:t>
            </w:r>
            <w:r w:rsidRPr="00CD03D6">
              <w:rPr>
                <w:i/>
                <w:color w:val="17365D"/>
              </w:rPr>
              <w:t>number</w:t>
            </w:r>
            <w:r w:rsidRPr="00CD03D6">
              <w:rPr>
                <w:i/>
                <w:color w:val="17365D"/>
                <w:spacing w:val="-31"/>
              </w:rPr>
              <w:t xml:space="preserve"> </w:t>
            </w:r>
            <w:r w:rsidRPr="00CD03D6">
              <w:rPr>
                <w:i/>
                <w:color w:val="17365D"/>
              </w:rPr>
              <w:t>bonds</w:t>
            </w:r>
            <w:r w:rsidRPr="00CD03D6">
              <w:rPr>
                <w:i/>
                <w:color w:val="17365D"/>
                <w:spacing w:val="-33"/>
              </w:rPr>
              <w:t xml:space="preserve"> </w:t>
            </w:r>
            <w:r w:rsidRPr="00CD03D6">
              <w:rPr>
                <w:i/>
                <w:color w:val="17365D"/>
              </w:rPr>
              <w:t>to</w:t>
            </w:r>
            <w:r w:rsidRPr="00CD03D6">
              <w:rPr>
                <w:i/>
                <w:color w:val="17365D"/>
                <w:spacing w:val="-32"/>
              </w:rPr>
              <w:t xml:space="preserve"> </w:t>
            </w:r>
            <w:r w:rsidRPr="00CD03D6">
              <w:rPr>
                <w:i/>
                <w:color w:val="17365D"/>
              </w:rPr>
              <w:t>20,</w:t>
            </w:r>
            <w:r w:rsidRPr="00CD03D6">
              <w:rPr>
                <w:i/>
                <w:color w:val="17365D"/>
                <w:spacing w:val="-30"/>
              </w:rPr>
              <w:t xml:space="preserve"> </w:t>
            </w:r>
            <w:r w:rsidRPr="00CD03D6">
              <w:rPr>
                <w:i/>
                <w:color w:val="17365D"/>
              </w:rPr>
              <w:t>that</w:t>
            </w:r>
            <w:r w:rsidRPr="00CD03D6">
              <w:rPr>
                <w:i/>
                <w:color w:val="17365D"/>
                <w:spacing w:val="-33"/>
              </w:rPr>
              <w:t xml:space="preserve"> </w:t>
            </w:r>
            <w:r w:rsidRPr="00CD03D6">
              <w:rPr>
                <w:i/>
                <w:color w:val="17365D"/>
              </w:rPr>
              <w:t>is</w:t>
            </w:r>
            <w:r w:rsidRPr="00CD03D6">
              <w:rPr>
                <w:i/>
                <w:color w:val="17365D"/>
                <w:spacing w:val="-31"/>
              </w:rPr>
              <w:t xml:space="preserve"> </w:t>
            </w:r>
            <w:r w:rsidRPr="00CD03D6">
              <w:rPr>
                <w:i/>
                <w:color w:val="17365D"/>
              </w:rPr>
              <w:t>being</w:t>
            </w:r>
            <w:r w:rsidRPr="00CD03D6">
              <w:rPr>
                <w:i/>
                <w:color w:val="17365D"/>
                <w:spacing w:val="-31"/>
              </w:rPr>
              <w:t xml:space="preserve"> </w:t>
            </w:r>
            <w:r w:rsidRPr="00CD03D6">
              <w:rPr>
                <w:i/>
                <w:color w:val="17365D"/>
              </w:rPr>
              <w:t>able</w:t>
            </w:r>
            <w:r w:rsidRPr="00CD03D6">
              <w:rPr>
                <w:i/>
                <w:color w:val="17365D"/>
                <w:spacing w:val="-35"/>
              </w:rPr>
              <w:t xml:space="preserve"> </w:t>
            </w:r>
            <w:r w:rsidRPr="00CD03D6">
              <w:rPr>
                <w:i/>
                <w:color w:val="17365D"/>
              </w:rPr>
              <w:t>to</w:t>
            </w:r>
            <w:r w:rsidRPr="00CD03D6">
              <w:rPr>
                <w:i/>
                <w:color w:val="17365D"/>
                <w:spacing w:val="-32"/>
              </w:rPr>
              <w:t xml:space="preserve"> </w:t>
            </w:r>
            <w:r w:rsidRPr="00CD03D6">
              <w:rPr>
                <w:i/>
                <w:color w:val="17365D"/>
              </w:rPr>
              <w:t>quickly</w:t>
            </w:r>
            <w:r w:rsidRPr="00CD03D6">
              <w:rPr>
                <w:i/>
                <w:color w:val="17365D"/>
                <w:spacing w:val="-30"/>
              </w:rPr>
              <w:t xml:space="preserve"> </w:t>
            </w:r>
            <w:r w:rsidRPr="00CD03D6">
              <w:rPr>
                <w:i/>
                <w:color w:val="17365D"/>
              </w:rPr>
              <w:t>recall</w:t>
            </w:r>
            <w:r w:rsidRPr="00CD03D6">
              <w:rPr>
                <w:i/>
                <w:color w:val="17365D"/>
                <w:spacing w:val="-31"/>
              </w:rPr>
              <w:t xml:space="preserve"> </w:t>
            </w:r>
            <w:r w:rsidRPr="00CD03D6">
              <w:rPr>
                <w:i/>
                <w:color w:val="17365D"/>
              </w:rPr>
              <w:t>the</w:t>
            </w:r>
            <w:r w:rsidRPr="00CD03D6">
              <w:rPr>
                <w:i/>
                <w:color w:val="17365D"/>
                <w:spacing w:val="-34"/>
              </w:rPr>
              <w:t xml:space="preserve"> </w:t>
            </w:r>
            <w:r w:rsidRPr="00CD03D6">
              <w:rPr>
                <w:i/>
                <w:color w:val="17365D"/>
              </w:rPr>
              <w:t>total</w:t>
            </w:r>
            <w:r w:rsidRPr="00CD03D6">
              <w:rPr>
                <w:i/>
                <w:color w:val="17365D"/>
                <w:spacing w:val="-30"/>
              </w:rPr>
              <w:t xml:space="preserve"> </w:t>
            </w:r>
            <w:r w:rsidRPr="00CD03D6">
              <w:rPr>
                <w:i/>
                <w:color w:val="17365D"/>
              </w:rPr>
              <w:t>of</w:t>
            </w:r>
            <w:r w:rsidRPr="00CD03D6">
              <w:rPr>
                <w:i/>
                <w:color w:val="17365D"/>
                <w:spacing w:val="-31"/>
              </w:rPr>
              <w:t xml:space="preserve"> </w:t>
            </w:r>
            <w:r w:rsidRPr="00CD03D6">
              <w:rPr>
                <w:i/>
                <w:color w:val="17365D"/>
              </w:rPr>
              <w:t>any</w:t>
            </w:r>
            <w:r w:rsidRPr="00CD03D6">
              <w:rPr>
                <w:i/>
                <w:color w:val="17365D"/>
                <w:spacing w:val="-34"/>
              </w:rPr>
              <w:t xml:space="preserve"> </w:t>
            </w:r>
            <w:r w:rsidRPr="00CD03D6">
              <w:rPr>
                <w:i/>
                <w:color w:val="17365D"/>
              </w:rPr>
              <w:t>two</w:t>
            </w:r>
            <w:r w:rsidRPr="00CD03D6">
              <w:rPr>
                <w:i/>
                <w:color w:val="17365D"/>
                <w:spacing w:val="-33"/>
              </w:rPr>
              <w:t xml:space="preserve"> </w:t>
            </w:r>
            <w:r w:rsidRPr="00CD03D6">
              <w:rPr>
                <w:i/>
                <w:color w:val="17365D"/>
              </w:rPr>
              <w:t>numbers</w:t>
            </w:r>
            <w:r w:rsidRPr="00CD03D6">
              <w:rPr>
                <w:i/>
                <w:color w:val="17365D"/>
                <w:spacing w:val="-30"/>
              </w:rPr>
              <w:t xml:space="preserve"> </w:t>
            </w:r>
            <w:r w:rsidRPr="00CD03D6">
              <w:rPr>
                <w:i/>
                <w:color w:val="17365D"/>
              </w:rPr>
              <w:t>up</w:t>
            </w:r>
            <w:r w:rsidRPr="00CD03D6">
              <w:rPr>
                <w:i/>
                <w:color w:val="17365D"/>
                <w:spacing w:val="-33"/>
              </w:rPr>
              <w:t xml:space="preserve"> </w:t>
            </w:r>
            <w:r w:rsidRPr="00CD03D6">
              <w:rPr>
                <w:i/>
                <w:color w:val="17365D"/>
              </w:rPr>
              <w:t>to</w:t>
            </w:r>
            <w:r w:rsidRPr="00CD03D6">
              <w:rPr>
                <w:i/>
                <w:color w:val="17365D"/>
                <w:spacing w:val="-32"/>
              </w:rPr>
              <w:t xml:space="preserve"> </w:t>
            </w:r>
            <w:r w:rsidRPr="00CD03D6">
              <w:rPr>
                <w:i/>
                <w:color w:val="17365D"/>
              </w:rPr>
              <w:t>20</w:t>
            </w:r>
          </w:p>
          <w:p w:rsidR="00CD03D6" w:rsidRPr="00CD03D6" w:rsidRDefault="00CD03D6" w:rsidP="00C2600F">
            <w:pPr>
              <w:pStyle w:val="TableParagraph"/>
              <w:spacing w:before="5"/>
              <w:rPr>
                <w:i/>
              </w:rPr>
            </w:pPr>
            <w:r w:rsidRPr="00CD03D6">
              <w:rPr>
                <w:i/>
                <w:color w:val="17365D"/>
              </w:rPr>
              <w:t>e.g. 5+9 = 14, rather than having to count on to find the answer.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spacing w:before="4" w:line="294" w:lineRule="exact"/>
              <w:ind w:firstLine="34"/>
              <w:jc w:val="left"/>
            </w:pPr>
            <w:r w:rsidRPr="00CD03D6">
              <w:t>Recall</w:t>
            </w:r>
            <w:r w:rsidRPr="00CD03D6">
              <w:rPr>
                <w:spacing w:val="-20"/>
              </w:rPr>
              <w:t xml:space="preserve"> </w:t>
            </w:r>
            <w:r w:rsidRPr="00CD03D6">
              <w:t>number</w:t>
            </w:r>
            <w:r w:rsidRPr="00CD03D6">
              <w:rPr>
                <w:spacing w:val="-19"/>
              </w:rPr>
              <w:t xml:space="preserve"> </w:t>
            </w:r>
            <w:r w:rsidRPr="00CD03D6">
              <w:t>bonds</w:t>
            </w:r>
            <w:r w:rsidRPr="00CD03D6">
              <w:rPr>
                <w:spacing w:val="-19"/>
              </w:rPr>
              <w:t xml:space="preserve"> </w:t>
            </w:r>
            <w:r w:rsidRPr="00CD03D6">
              <w:t>up</w:t>
            </w:r>
            <w:r w:rsidRPr="00CD03D6">
              <w:rPr>
                <w:spacing w:val="-19"/>
              </w:rPr>
              <w:t xml:space="preserve"> </w:t>
            </w:r>
            <w:r w:rsidRPr="00CD03D6">
              <w:t>to</w:t>
            </w:r>
            <w:r w:rsidRPr="00CD03D6">
              <w:rPr>
                <w:spacing w:val="-22"/>
              </w:rPr>
              <w:t xml:space="preserve"> </w:t>
            </w:r>
            <w:r w:rsidRPr="00CD03D6">
              <w:t>20</w:t>
            </w:r>
            <w:r w:rsidRPr="00CD03D6">
              <w:rPr>
                <w:spacing w:val="-21"/>
              </w:rPr>
              <w:t xml:space="preserve"> </w:t>
            </w:r>
            <w:r w:rsidRPr="00CD03D6">
              <w:t>fluently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spacing w:before="0" w:line="294" w:lineRule="exact"/>
              <w:ind w:firstLine="34"/>
              <w:jc w:val="left"/>
            </w:pPr>
            <w:r w:rsidRPr="00CD03D6">
              <w:t>Add</w:t>
            </w:r>
            <w:r w:rsidRPr="00CD03D6">
              <w:rPr>
                <w:spacing w:val="-27"/>
              </w:rPr>
              <w:t xml:space="preserve"> </w:t>
            </w:r>
            <w:r w:rsidRPr="00CD03D6">
              <w:t>and</w:t>
            </w:r>
            <w:r w:rsidRPr="00CD03D6">
              <w:rPr>
                <w:spacing w:val="-29"/>
              </w:rPr>
              <w:t xml:space="preserve"> </w:t>
            </w:r>
            <w:r w:rsidRPr="00CD03D6">
              <w:t>subtract</w:t>
            </w:r>
            <w:r w:rsidRPr="00CD03D6">
              <w:rPr>
                <w:spacing w:val="-30"/>
              </w:rPr>
              <w:t xml:space="preserve"> </w:t>
            </w:r>
            <w:r w:rsidRPr="00CD03D6">
              <w:t>numbers</w:t>
            </w:r>
            <w:r w:rsidRPr="00CD03D6">
              <w:rPr>
                <w:spacing w:val="-30"/>
              </w:rPr>
              <w:t xml:space="preserve"> </w:t>
            </w:r>
            <w:r w:rsidRPr="00CD03D6">
              <w:t>mentally</w:t>
            </w:r>
            <w:r w:rsidRPr="00CD03D6">
              <w:rPr>
                <w:spacing w:val="-29"/>
              </w:rPr>
              <w:t xml:space="preserve"> </w:t>
            </w:r>
            <w:r w:rsidRPr="00CD03D6">
              <w:t>and</w:t>
            </w:r>
            <w:r w:rsidRPr="00CD03D6">
              <w:rPr>
                <w:spacing w:val="-30"/>
              </w:rPr>
              <w:t xml:space="preserve"> </w:t>
            </w:r>
            <w:r w:rsidRPr="00CD03D6">
              <w:t>using</w:t>
            </w:r>
            <w:r w:rsidRPr="00CD03D6">
              <w:rPr>
                <w:spacing w:val="-28"/>
              </w:rPr>
              <w:t xml:space="preserve"> </w:t>
            </w:r>
            <w:r w:rsidRPr="00CD03D6">
              <w:t>objects,</w:t>
            </w:r>
            <w:r w:rsidRPr="00CD03D6">
              <w:rPr>
                <w:spacing w:val="-30"/>
              </w:rPr>
              <w:t xml:space="preserve"> </w:t>
            </w:r>
            <w:r w:rsidRPr="00CD03D6">
              <w:t>including</w:t>
            </w:r>
            <w:r w:rsidRPr="00CD03D6">
              <w:rPr>
                <w:spacing w:val="-25"/>
              </w:rPr>
              <w:t xml:space="preserve"> </w:t>
            </w:r>
            <w:r w:rsidRPr="00CD03D6">
              <w:t>two-digit</w:t>
            </w:r>
            <w:r w:rsidRPr="00CD03D6">
              <w:rPr>
                <w:spacing w:val="-32"/>
              </w:rPr>
              <w:t xml:space="preserve"> </w:t>
            </w:r>
            <w:r w:rsidRPr="00CD03D6">
              <w:t>numbers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spacing w:line="293" w:lineRule="exact"/>
              <w:ind w:firstLine="34"/>
              <w:jc w:val="left"/>
            </w:pPr>
            <w:r w:rsidRPr="00CD03D6">
              <w:t>Show</w:t>
            </w:r>
            <w:r w:rsidRPr="00CD03D6">
              <w:rPr>
                <w:spacing w:val="-19"/>
              </w:rPr>
              <w:t xml:space="preserve"> </w:t>
            </w:r>
            <w:r w:rsidRPr="00CD03D6">
              <w:t>that</w:t>
            </w:r>
            <w:r w:rsidRPr="00CD03D6">
              <w:rPr>
                <w:spacing w:val="-22"/>
              </w:rPr>
              <w:t xml:space="preserve"> </w:t>
            </w:r>
            <w:r w:rsidRPr="00CD03D6">
              <w:t>adding</w:t>
            </w:r>
            <w:r w:rsidRPr="00CD03D6">
              <w:rPr>
                <w:spacing w:val="-19"/>
              </w:rPr>
              <w:t xml:space="preserve"> </w:t>
            </w:r>
            <w:r w:rsidRPr="00CD03D6">
              <w:t>two</w:t>
            </w:r>
            <w:r w:rsidRPr="00CD03D6">
              <w:rPr>
                <w:spacing w:val="-21"/>
              </w:rPr>
              <w:t xml:space="preserve"> </w:t>
            </w:r>
            <w:r w:rsidRPr="00CD03D6">
              <w:t>numbers</w:t>
            </w:r>
            <w:r w:rsidRPr="00CD03D6">
              <w:rPr>
                <w:spacing w:val="-22"/>
              </w:rPr>
              <w:t xml:space="preserve"> </w:t>
            </w:r>
            <w:r w:rsidRPr="00CD03D6">
              <w:t>can</w:t>
            </w:r>
            <w:r w:rsidRPr="00CD03D6">
              <w:rPr>
                <w:spacing w:val="-20"/>
              </w:rPr>
              <w:t xml:space="preserve"> </w:t>
            </w:r>
            <w:r w:rsidRPr="00CD03D6">
              <w:t>be</w:t>
            </w:r>
            <w:r w:rsidRPr="00CD03D6">
              <w:rPr>
                <w:spacing w:val="-20"/>
              </w:rPr>
              <w:t xml:space="preserve"> </w:t>
            </w:r>
            <w:r w:rsidRPr="00CD03D6">
              <w:t>done</w:t>
            </w:r>
            <w:r w:rsidRPr="00CD03D6">
              <w:rPr>
                <w:spacing w:val="-20"/>
              </w:rPr>
              <w:t xml:space="preserve"> </w:t>
            </w:r>
            <w:r w:rsidRPr="00CD03D6">
              <w:t>in</w:t>
            </w:r>
            <w:r w:rsidRPr="00CD03D6">
              <w:rPr>
                <w:spacing w:val="-20"/>
              </w:rPr>
              <w:t xml:space="preserve"> </w:t>
            </w:r>
            <w:r w:rsidRPr="00CD03D6">
              <w:t>any</w:t>
            </w:r>
            <w:r w:rsidRPr="00CD03D6">
              <w:rPr>
                <w:spacing w:val="-22"/>
              </w:rPr>
              <w:t xml:space="preserve"> </w:t>
            </w:r>
            <w:r w:rsidRPr="00CD03D6">
              <w:t>order,</w:t>
            </w:r>
            <w:r w:rsidRPr="00CD03D6">
              <w:rPr>
                <w:spacing w:val="-22"/>
              </w:rPr>
              <w:t xml:space="preserve"> </w:t>
            </w:r>
            <w:r w:rsidRPr="00CD03D6">
              <w:t>but</w:t>
            </w:r>
            <w:r w:rsidRPr="00CD03D6">
              <w:rPr>
                <w:spacing w:val="-20"/>
              </w:rPr>
              <w:t xml:space="preserve"> </w:t>
            </w:r>
            <w:r w:rsidRPr="00CD03D6">
              <w:t>subtracting</w:t>
            </w:r>
            <w:r w:rsidRPr="00CD03D6">
              <w:rPr>
                <w:spacing w:val="-20"/>
              </w:rPr>
              <w:t xml:space="preserve"> </w:t>
            </w:r>
            <w:r w:rsidRPr="00CD03D6">
              <w:t>cannot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spacing w:before="0" w:line="293" w:lineRule="exact"/>
              <w:ind w:firstLine="34"/>
              <w:jc w:val="left"/>
            </w:pPr>
            <w:r w:rsidRPr="00CD03D6">
              <w:t>Recognise</w:t>
            </w:r>
            <w:r w:rsidRPr="00CD03D6">
              <w:rPr>
                <w:spacing w:val="-18"/>
              </w:rPr>
              <w:t xml:space="preserve"> </w:t>
            </w:r>
            <w:r w:rsidRPr="00CD03D6">
              <w:t>that</w:t>
            </w:r>
            <w:r w:rsidRPr="00CD03D6">
              <w:rPr>
                <w:spacing w:val="-23"/>
              </w:rPr>
              <w:t xml:space="preserve"> </w:t>
            </w:r>
            <w:r w:rsidRPr="00CD03D6">
              <w:t>addition</w:t>
            </w:r>
            <w:r w:rsidRPr="00CD03D6">
              <w:rPr>
                <w:spacing w:val="-20"/>
              </w:rPr>
              <w:t xml:space="preserve"> </w:t>
            </w:r>
            <w:r w:rsidRPr="00CD03D6">
              <w:t>and</w:t>
            </w:r>
            <w:r w:rsidRPr="00CD03D6">
              <w:rPr>
                <w:spacing w:val="-20"/>
              </w:rPr>
              <w:t xml:space="preserve"> </w:t>
            </w:r>
            <w:r w:rsidRPr="00CD03D6">
              <w:t>subtraction</w:t>
            </w:r>
            <w:r w:rsidRPr="00CD03D6">
              <w:rPr>
                <w:spacing w:val="-17"/>
              </w:rPr>
              <w:t xml:space="preserve"> </w:t>
            </w:r>
            <w:r w:rsidRPr="00CD03D6">
              <w:t>are</w:t>
            </w:r>
            <w:r w:rsidRPr="00CD03D6">
              <w:rPr>
                <w:spacing w:val="-21"/>
              </w:rPr>
              <w:t xml:space="preserve"> </w:t>
            </w:r>
            <w:r w:rsidRPr="00CD03D6">
              <w:t>inverse</w:t>
            </w:r>
            <w:r w:rsidRPr="00CD03D6">
              <w:rPr>
                <w:spacing w:val="-15"/>
              </w:rPr>
              <w:t xml:space="preserve"> </w:t>
            </w:r>
            <w:r w:rsidRPr="00CD03D6">
              <w:t>operations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ind w:firstLine="34"/>
              <w:jc w:val="left"/>
            </w:pPr>
            <w:r w:rsidRPr="00CD03D6">
              <w:t>Learn</w:t>
            </w:r>
            <w:r w:rsidRPr="00CD03D6">
              <w:rPr>
                <w:spacing w:val="-24"/>
              </w:rPr>
              <w:t xml:space="preserve"> </w:t>
            </w:r>
            <w:r w:rsidRPr="00CD03D6">
              <w:t>the</w:t>
            </w:r>
            <w:r w:rsidRPr="00CD03D6">
              <w:rPr>
                <w:spacing w:val="-25"/>
              </w:rPr>
              <w:t xml:space="preserve"> </w:t>
            </w:r>
            <w:r w:rsidRPr="00CD03D6">
              <w:t>multiplication</w:t>
            </w:r>
            <w:r w:rsidRPr="00CD03D6">
              <w:rPr>
                <w:spacing w:val="-26"/>
              </w:rPr>
              <w:t xml:space="preserve"> </w:t>
            </w:r>
            <w:r w:rsidRPr="00CD03D6">
              <w:t>and</w:t>
            </w:r>
            <w:r w:rsidRPr="00CD03D6">
              <w:rPr>
                <w:spacing w:val="-24"/>
              </w:rPr>
              <w:t xml:space="preserve"> </w:t>
            </w:r>
            <w:r w:rsidRPr="00CD03D6">
              <w:t>division</w:t>
            </w:r>
            <w:r w:rsidRPr="00CD03D6">
              <w:rPr>
                <w:spacing w:val="-25"/>
              </w:rPr>
              <w:t xml:space="preserve"> </w:t>
            </w:r>
            <w:r w:rsidRPr="00CD03D6">
              <w:t>facts</w:t>
            </w:r>
            <w:r w:rsidRPr="00CD03D6">
              <w:rPr>
                <w:spacing w:val="-26"/>
              </w:rPr>
              <w:t xml:space="preserve"> </w:t>
            </w:r>
            <w:r w:rsidRPr="00CD03D6">
              <w:t>for</w:t>
            </w:r>
            <w:r w:rsidRPr="00CD03D6">
              <w:rPr>
                <w:spacing w:val="-23"/>
              </w:rPr>
              <w:t xml:space="preserve"> </w:t>
            </w:r>
            <w:r w:rsidRPr="00CD03D6">
              <w:t>the</w:t>
            </w:r>
            <w:r w:rsidRPr="00CD03D6">
              <w:rPr>
                <w:spacing w:val="-26"/>
              </w:rPr>
              <w:t xml:space="preserve"> </w:t>
            </w:r>
            <w:r w:rsidRPr="00CD03D6">
              <w:t>2x,</w:t>
            </w:r>
            <w:r w:rsidRPr="00CD03D6">
              <w:rPr>
                <w:spacing w:val="-27"/>
              </w:rPr>
              <w:t xml:space="preserve"> </w:t>
            </w:r>
            <w:r w:rsidRPr="00CD03D6">
              <w:t>5x</w:t>
            </w:r>
            <w:r w:rsidRPr="00CD03D6">
              <w:rPr>
                <w:spacing w:val="-25"/>
              </w:rPr>
              <w:t xml:space="preserve"> </w:t>
            </w:r>
            <w:r w:rsidRPr="00CD03D6">
              <w:t>and</w:t>
            </w:r>
            <w:r w:rsidRPr="00CD03D6">
              <w:rPr>
                <w:spacing w:val="-25"/>
              </w:rPr>
              <w:t xml:space="preserve"> </w:t>
            </w:r>
            <w:r w:rsidRPr="00CD03D6">
              <w:t>10x</w:t>
            </w:r>
            <w:r w:rsidRPr="00CD03D6">
              <w:rPr>
                <w:spacing w:val="-21"/>
              </w:rPr>
              <w:t xml:space="preserve"> </w:t>
            </w:r>
            <w:r w:rsidRPr="00CD03D6">
              <w:t>tables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spacing w:line="293" w:lineRule="exact"/>
              <w:ind w:firstLine="34"/>
              <w:jc w:val="left"/>
            </w:pPr>
            <w:r w:rsidRPr="00CD03D6">
              <w:t>Show</w:t>
            </w:r>
            <w:r w:rsidRPr="00CD03D6">
              <w:rPr>
                <w:spacing w:val="-22"/>
              </w:rPr>
              <w:t xml:space="preserve"> </w:t>
            </w:r>
            <w:r w:rsidRPr="00CD03D6">
              <w:t>that</w:t>
            </w:r>
            <w:r w:rsidRPr="00CD03D6">
              <w:rPr>
                <w:spacing w:val="-26"/>
              </w:rPr>
              <w:t xml:space="preserve"> </w:t>
            </w:r>
            <w:r w:rsidRPr="00CD03D6">
              <w:t>multiplying</w:t>
            </w:r>
            <w:r w:rsidRPr="00CD03D6">
              <w:rPr>
                <w:spacing w:val="-22"/>
              </w:rPr>
              <w:t xml:space="preserve"> </w:t>
            </w:r>
            <w:r w:rsidRPr="00CD03D6">
              <w:t>two</w:t>
            </w:r>
            <w:r w:rsidRPr="00CD03D6">
              <w:rPr>
                <w:spacing w:val="-25"/>
              </w:rPr>
              <w:t xml:space="preserve"> </w:t>
            </w:r>
            <w:r w:rsidRPr="00CD03D6">
              <w:t>numbers</w:t>
            </w:r>
            <w:r w:rsidRPr="00CD03D6">
              <w:rPr>
                <w:spacing w:val="-25"/>
              </w:rPr>
              <w:t xml:space="preserve"> </w:t>
            </w:r>
            <w:r w:rsidRPr="00CD03D6">
              <w:t>can</w:t>
            </w:r>
            <w:r w:rsidRPr="00CD03D6">
              <w:rPr>
                <w:spacing w:val="-26"/>
              </w:rPr>
              <w:t xml:space="preserve"> </w:t>
            </w:r>
            <w:r w:rsidRPr="00CD03D6">
              <w:t>be</w:t>
            </w:r>
            <w:r w:rsidRPr="00CD03D6">
              <w:rPr>
                <w:spacing w:val="-23"/>
              </w:rPr>
              <w:t xml:space="preserve"> </w:t>
            </w:r>
            <w:r w:rsidRPr="00CD03D6">
              <w:t>done</w:t>
            </w:r>
            <w:r w:rsidRPr="00CD03D6">
              <w:rPr>
                <w:spacing w:val="-24"/>
              </w:rPr>
              <w:t xml:space="preserve"> </w:t>
            </w:r>
            <w:r w:rsidRPr="00CD03D6">
              <w:t>in</w:t>
            </w:r>
            <w:r w:rsidRPr="00CD03D6">
              <w:rPr>
                <w:spacing w:val="-23"/>
              </w:rPr>
              <w:t xml:space="preserve"> </w:t>
            </w:r>
            <w:r w:rsidRPr="00CD03D6">
              <w:t>any</w:t>
            </w:r>
            <w:r w:rsidRPr="00CD03D6">
              <w:rPr>
                <w:spacing w:val="-25"/>
              </w:rPr>
              <w:t xml:space="preserve"> </w:t>
            </w:r>
            <w:r w:rsidRPr="00CD03D6">
              <w:t>order,</w:t>
            </w:r>
            <w:r w:rsidRPr="00CD03D6">
              <w:rPr>
                <w:spacing w:val="-25"/>
              </w:rPr>
              <w:t xml:space="preserve"> </w:t>
            </w:r>
            <w:r w:rsidRPr="00CD03D6">
              <w:t>but</w:t>
            </w:r>
            <w:r w:rsidRPr="00CD03D6">
              <w:rPr>
                <w:spacing w:val="-28"/>
              </w:rPr>
              <w:t xml:space="preserve"> </w:t>
            </w:r>
            <w:r w:rsidRPr="00CD03D6">
              <w:t>dividing</w:t>
            </w:r>
            <w:r w:rsidRPr="00CD03D6">
              <w:rPr>
                <w:spacing w:val="-25"/>
              </w:rPr>
              <w:t xml:space="preserve"> </w:t>
            </w:r>
            <w:r w:rsidRPr="00CD03D6">
              <w:t>cannot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spacing w:before="0"/>
              <w:ind w:right="5922" w:firstLine="34"/>
              <w:jc w:val="left"/>
            </w:pPr>
            <w:r w:rsidRPr="00CD03D6">
              <w:t>Solve</w:t>
            </w:r>
            <w:r w:rsidRPr="00CD03D6">
              <w:rPr>
                <w:spacing w:val="-59"/>
              </w:rPr>
              <w:t xml:space="preserve"> </w:t>
            </w:r>
            <w:r w:rsidRPr="00CD03D6">
              <w:t>problems</w:t>
            </w:r>
            <w:r w:rsidRPr="00CD03D6">
              <w:rPr>
                <w:spacing w:val="-58"/>
              </w:rPr>
              <w:t xml:space="preserve"> </w:t>
            </w:r>
            <w:r w:rsidRPr="00CD03D6">
              <w:t>using</w:t>
            </w:r>
            <w:r w:rsidRPr="00CD03D6">
              <w:rPr>
                <w:spacing w:val="-58"/>
              </w:rPr>
              <w:t xml:space="preserve"> </w:t>
            </w:r>
            <w:r w:rsidRPr="00CD03D6">
              <w:t>the</w:t>
            </w:r>
            <w:r w:rsidRPr="00CD03D6">
              <w:rPr>
                <w:spacing w:val="-59"/>
              </w:rPr>
              <w:t xml:space="preserve"> </w:t>
            </w:r>
            <w:r w:rsidRPr="00CD03D6">
              <w:t>x</w:t>
            </w:r>
            <w:r w:rsidRPr="00CD03D6">
              <w:rPr>
                <w:spacing w:val="-58"/>
              </w:rPr>
              <w:t xml:space="preserve"> </w:t>
            </w:r>
            <w:r w:rsidRPr="00CD03D6">
              <w:t>and</w:t>
            </w:r>
            <w:r w:rsidRPr="00CD03D6">
              <w:rPr>
                <w:spacing w:val="-59"/>
              </w:rPr>
              <w:t xml:space="preserve"> </w:t>
            </w:r>
            <w:r w:rsidRPr="00CD03D6">
              <w:t>÷</w:t>
            </w:r>
            <w:r w:rsidRPr="00CD03D6">
              <w:rPr>
                <w:spacing w:val="-58"/>
              </w:rPr>
              <w:t xml:space="preserve"> </w:t>
            </w:r>
            <w:r w:rsidRPr="00CD03D6">
              <w:t>symbols</w:t>
            </w:r>
            <w:r w:rsidRPr="00CD03D6">
              <w:rPr>
                <w:u w:val="single"/>
              </w:rPr>
              <w:t xml:space="preserve"> Fractions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"/>
              <w:ind w:left="467"/>
              <w:jc w:val="left"/>
            </w:pPr>
            <w:r w:rsidRPr="00CD03D6">
              <w:t>Find</w:t>
            </w:r>
            <w:r w:rsidRPr="00CD03D6">
              <w:rPr>
                <w:spacing w:val="-20"/>
              </w:rPr>
              <w:t xml:space="preserve"> </w:t>
            </w:r>
            <w:r w:rsidRPr="00CD03D6">
              <w:t>¼,</w:t>
            </w:r>
            <w:r w:rsidRPr="00CD03D6">
              <w:rPr>
                <w:spacing w:val="-21"/>
              </w:rPr>
              <w:t xml:space="preserve"> </w:t>
            </w:r>
            <w:r w:rsidRPr="00CD03D6">
              <w:t>2/4</w:t>
            </w:r>
            <w:r w:rsidRPr="00CD03D6">
              <w:rPr>
                <w:spacing w:val="-20"/>
              </w:rPr>
              <w:t xml:space="preserve"> </w:t>
            </w:r>
            <w:r w:rsidRPr="00CD03D6">
              <w:t>and</w:t>
            </w:r>
            <w:r w:rsidRPr="00CD03D6">
              <w:rPr>
                <w:spacing w:val="-20"/>
              </w:rPr>
              <w:t xml:space="preserve"> </w:t>
            </w:r>
            <w:r w:rsidRPr="00CD03D6">
              <w:t>¾</w:t>
            </w:r>
            <w:r w:rsidRPr="00CD03D6">
              <w:rPr>
                <w:spacing w:val="-20"/>
              </w:rPr>
              <w:t xml:space="preserve"> </w:t>
            </w:r>
            <w:r w:rsidRPr="00CD03D6">
              <w:t>of</w:t>
            </w:r>
            <w:r w:rsidRPr="00CD03D6">
              <w:rPr>
                <w:spacing w:val="-21"/>
              </w:rPr>
              <w:t xml:space="preserve"> </w:t>
            </w:r>
            <w:r w:rsidRPr="00CD03D6">
              <w:t>an</w:t>
            </w:r>
            <w:r w:rsidRPr="00CD03D6">
              <w:rPr>
                <w:spacing w:val="-20"/>
              </w:rPr>
              <w:t xml:space="preserve"> </w:t>
            </w:r>
            <w:r w:rsidRPr="00CD03D6">
              <w:t>object</w:t>
            </w:r>
            <w:r w:rsidRPr="00CD03D6">
              <w:rPr>
                <w:spacing w:val="-21"/>
              </w:rPr>
              <w:t xml:space="preserve"> </w:t>
            </w:r>
            <w:r w:rsidRPr="00CD03D6">
              <w:t>or</w:t>
            </w:r>
            <w:r w:rsidRPr="00CD03D6">
              <w:rPr>
                <w:spacing w:val="-21"/>
              </w:rPr>
              <w:t xml:space="preserve"> </w:t>
            </w:r>
            <w:r w:rsidRPr="00CD03D6">
              <w:t>set</w:t>
            </w:r>
            <w:r w:rsidRPr="00CD03D6">
              <w:rPr>
                <w:spacing w:val="-24"/>
              </w:rPr>
              <w:t xml:space="preserve"> </w:t>
            </w:r>
            <w:r w:rsidRPr="00CD03D6">
              <w:t>of</w:t>
            </w:r>
            <w:r w:rsidRPr="00CD03D6">
              <w:rPr>
                <w:spacing w:val="-17"/>
              </w:rPr>
              <w:t xml:space="preserve"> </w:t>
            </w:r>
            <w:r w:rsidRPr="00CD03D6">
              <w:t>objects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3071" w:firstLine="0"/>
              <w:jc w:val="left"/>
            </w:pPr>
            <w:r w:rsidRPr="00CD03D6">
              <w:t>Find</w:t>
            </w:r>
            <w:r w:rsidRPr="00CD03D6">
              <w:rPr>
                <w:spacing w:val="-43"/>
              </w:rPr>
              <w:t xml:space="preserve"> </w:t>
            </w:r>
            <w:r w:rsidRPr="00CD03D6">
              <w:t>the</w:t>
            </w:r>
            <w:r w:rsidRPr="00CD03D6">
              <w:rPr>
                <w:spacing w:val="-45"/>
              </w:rPr>
              <w:t xml:space="preserve"> </w:t>
            </w:r>
            <w:r w:rsidRPr="00CD03D6">
              <w:t>answer</w:t>
            </w:r>
            <w:r w:rsidRPr="00CD03D6">
              <w:rPr>
                <w:spacing w:val="-44"/>
              </w:rPr>
              <w:t xml:space="preserve"> </w:t>
            </w:r>
            <w:r w:rsidRPr="00CD03D6">
              <w:t>to</w:t>
            </w:r>
            <w:r w:rsidRPr="00CD03D6">
              <w:rPr>
                <w:spacing w:val="-46"/>
              </w:rPr>
              <w:t xml:space="preserve"> </w:t>
            </w:r>
            <w:r w:rsidRPr="00CD03D6">
              <w:t>simple</w:t>
            </w:r>
            <w:r w:rsidRPr="00CD03D6">
              <w:rPr>
                <w:spacing w:val="-44"/>
              </w:rPr>
              <w:t xml:space="preserve"> </w:t>
            </w:r>
            <w:r w:rsidRPr="00CD03D6">
              <w:t>fraction</w:t>
            </w:r>
            <w:r w:rsidRPr="00CD03D6">
              <w:rPr>
                <w:spacing w:val="-45"/>
              </w:rPr>
              <w:t xml:space="preserve"> </w:t>
            </w:r>
            <w:r w:rsidRPr="00CD03D6">
              <w:t>problems,</w:t>
            </w:r>
            <w:r w:rsidRPr="00CD03D6">
              <w:rPr>
                <w:spacing w:val="-45"/>
              </w:rPr>
              <w:t xml:space="preserve"> </w:t>
            </w:r>
            <w:r w:rsidRPr="00CD03D6">
              <w:t>such</w:t>
            </w:r>
            <w:r w:rsidRPr="00CD03D6">
              <w:rPr>
                <w:spacing w:val="-45"/>
              </w:rPr>
              <w:t xml:space="preserve"> </w:t>
            </w:r>
            <w:r w:rsidRPr="00CD03D6">
              <w:t>as</w:t>
            </w:r>
            <w:r w:rsidRPr="00CD03D6">
              <w:rPr>
                <w:spacing w:val="-44"/>
              </w:rPr>
              <w:t xml:space="preserve"> </w:t>
            </w:r>
            <w:r w:rsidRPr="00CD03D6">
              <w:t>finding</w:t>
            </w:r>
            <w:r w:rsidRPr="00CD03D6">
              <w:rPr>
                <w:spacing w:val="-45"/>
              </w:rPr>
              <w:t xml:space="preserve"> </w:t>
            </w:r>
            <w:r w:rsidRPr="00CD03D6">
              <w:t>½</w:t>
            </w:r>
            <w:r w:rsidRPr="00CD03D6">
              <w:rPr>
                <w:spacing w:val="-46"/>
              </w:rPr>
              <w:t xml:space="preserve"> </w:t>
            </w:r>
            <w:r w:rsidRPr="00CD03D6">
              <w:t>of</w:t>
            </w:r>
            <w:r w:rsidRPr="00CD03D6">
              <w:rPr>
                <w:spacing w:val="-45"/>
              </w:rPr>
              <w:t xml:space="preserve"> </w:t>
            </w:r>
            <w:r w:rsidRPr="00CD03D6">
              <w:t>6</w:t>
            </w:r>
            <w:r w:rsidRPr="00CD03D6">
              <w:rPr>
                <w:u w:val="single"/>
              </w:rPr>
              <w:t xml:space="preserve"> Measurements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"/>
              <w:ind w:left="467" w:right="1307"/>
              <w:jc w:val="left"/>
            </w:pPr>
            <w:r w:rsidRPr="00CD03D6">
              <w:t>Use</w:t>
            </w:r>
            <w:r w:rsidRPr="00CD03D6">
              <w:rPr>
                <w:spacing w:val="-56"/>
              </w:rPr>
              <w:t xml:space="preserve"> </w:t>
            </w:r>
            <w:r w:rsidRPr="00CD03D6">
              <w:t>standard</w:t>
            </w:r>
            <w:r w:rsidRPr="00CD03D6">
              <w:rPr>
                <w:spacing w:val="-55"/>
              </w:rPr>
              <w:t xml:space="preserve"> </w:t>
            </w:r>
            <w:r w:rsidRPr="00CD03D6">
              <w:t>units</w:t>
            </w:r>
            <w:r w:rsidRPr="00CD03D6">
              <w:rPr>
                <w:spacing w:val="-53"/>
              </w:rPr>
              <w:t xml:space="preserve"> </w:t>
            </w:r>
            <w:r w:rsidRPr="00CD03D6">
              <w:t>to</w:t>
            </w:r>
            <w:r w:rsidRPr="00CD03D6">
              <w:rPr>
                <w:spacing w:val="-56"/>
              </w:rPr>
              <w:t xml:space="preserve"> </w:t>
            </w:r>
            <w:r w:rsidRPr="00CD03D6">
              <w:t>measure</w:t>
            </w:r>
            <w:r w:rsidRPr="00CD03D6">
              <w:rPr>
                <w:spacing w:val="-56"/>
              </w:rPr>
              <w:t xml:space="preserve"> </w:t>
            </w:r>
            <w:r w:rsidRPr="00CD03D6">
              <w:t>length</w:t>
            </w:r>
            <w:r w:rsidRPr="00CD03D6">
              <w:rPr>
                <w:spacing w:val="-54"/>
              </w:rPr>
              <w:t xml:space="preserve"> </w:t>
            </w:r>
            <w:r w:rsidRPr="00CD03D6">
              <w:t>(centimetres</w:t>
            </w:r>
            <w:r w:rsidRPr="00CD03D6">
              <w:rPr>
                <w:spacing w:val="-55"/>
              </w:rPr>
              <w:t xml:space="preserve"> </w:t>
            </w:r>
            <w:r w:rsidRPr="00CD03D6">
              <w:t>and</w:t>
            </w:r>
            <w:r w:rsidRPr="00CD03D6">
              <w:rPr>
                <w:spacing w:val="-55"/>
              </w:rPr>
              <w:t xml:space="preserve"> </w:t>
            </w:r>
            <w:r w:rsidRPr="00CD03D6">
              <w:t>metres),</w:t>
            </w:r>
            <w:r w:rsidRPr="00CD03D6">
              <w:rPr>
                <w:spacing w:val="-56"/>
              </w:rPr>
              <w:t xml:space="preserve"> </w:t>
            </w:r>
            <w:r w:rsidRPr="00CD03D6">
              <w:t>mass</w:t>
            </w:r>
            <w:r w:rsidRPr="00CD03D6">
              <w:rPr>
                <w:spacing w:val="-56"/>
              </w:rPr>
              <w:t xml:space="preserve"> </w:t>
            </w:r>
            <w:r w:rsidRPr="00CD03D6">
              <w:t>(grams</w:t>
            </w:r>
            <w:r w:rsidRPr="00CD03D6">
              <w:rPr>
                <w:spacing w:val="-55"/>
              </w:rPr>
              <w:t xml:space="preserve"> </w:t>
            </w:r>
            <w:r w:rsidRPr="00CD03D6">
              <w:t>and kilograms),</w:t>
            </w:r>
            <w:r w:rsidRPr="00CD03D6">
              <w:rPr>
                <w:spacing w:val="-44"/>
              </w:rPr>
              <w:t xml:space="preserve"> </w:t>
            </w:r>
            <w:r w:rsidRPr="00CD03D6">
              <w:t>temperature</w:t>
            </w:r>
            <w:r w:rsidRPr="00CD03D6">
              <w:rPr>
                <w:spacing w:val="-44"/>
              </w:rPr>
              <w:t xml:space="preserve"> </w:t>
            </w:r>
            <w:r w:rsidRPr="00CD03D6">
              <w:t>(degrees</w:t>
            </w:r>
            <w:r w:rsidRPr="00CD03D6">
              <w:rPr>
                <w:spacing w:val="-44"/>
              </w:rPr>
              <w:t xml:space="preserve"> </w:t>
            </w:r>
            <w:r w:rsidRPr="00CD03D6">
              <w:t>Celsius)</w:t>
            </w:r>
            <w:r w:rsidRPr="00CD03D6">
              <w:rPr>
                <w:spacing w:val="-45"/>
              </w:rPr>
              <w:t xml:space="preserve"> </w:t>
            </w:r>
            <w:r w:rsidRPr="00CD03D6">
              <w:t>and</w:t>
            </w:r>
            <w:r w:rsidRPr="00CD03D6">
              <w:rPr>
                <w:spacing w:val="-43"/>
              </w:rPr>
              <w:t xml:space="preserve"> </w:t>
            </w:r>
            <w:r w:rsidRPr="00CD03D6">
              <w:t>capacity</w:t>
            </w:r>
            <w:r w:rsidRPr="00CD03D6">
              <w:rPr>
                <w:spacing w:val="-44"/>
              </w:rPr>
              <w:t xml:space="preserve"> </w:t>
            </w:r>
            <w:r w:rsidRPr="00CD03D6">
              <w:t>(millilitres</w:t>
            </w:r>
            <w:r w:rsidRPr="00CD03D6">
              <w:rPr>
                <w:spacing w:val="-44"/>
              </w:rPr>
              <w:t xml:space="preserve"> </w:t>
            </w:r>
            <w:r w:rsidRPr="00CD03D6">
              <w:t>and</w:t>
            </w:r>
            <w:r w:rsidRPr="00CD03D6">
              <w:rPr>
                <w:spacing w:val="-45"/>
              </w:rPr>
              <w:t xml:space="preserve"> </w:t>
            </w:r>
            <w:r w:rsidRPr="00CD03D6">
              <w:t>litres)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5" w:line="293" w:lineRule="exact"/>
              <w:ind w:left="467"/>
              <w:jc w:val="left"/>
            </w:pPr>
            <w:r w:rsidRPr="00CD03D6">
              <w:t>Use</w:t>
            </w:r>
            <w:r w:rsidRPr="00CD03D6">
              <w:rPr>
                <w:spacing w:val="-18"/>
              </w:rPr>
              <w:t xml:space="preserve"> </w:t>
            </w:r>
            <w:r w:rsidRPr="00CD03D6">
              <w:t>the</w:t>
            </w:r>
            <w:r w:rsidRPr="00CD03D6">
              <w:rPr>
                <w:spacing w:val="-18"/>
              </w:rPr>
              <w:t xml:space="preserve"> </w:t>
            </w:r>
            <w:r w:rsidRPr="00CD03D6">
              <w:t>£</w:t>
            </w:r>
            <w:r w:rsidRPr="00CD03D6">
              <w:rPr>
                <w:spacing w:val="-21"/>
              </w:rPr>
              <w:t xml:space="preserve"> </w:t>
            </w:r>
            <w:r w:rsidRPr="00CD03D6">
              <w:t>and</w:t>
            </w:r>
            <w:r w:rsidRPr="00CD03D6">
              <w:rPr>
                <w:spacing w:val="-19"/>
              </w:rPr>
              <w:t xml:space="preserve"> </w:t>
            </w:r>
            <w:r w:rsidRPr="00CD03D6">
              <w:t>p</w:t>
            </w:r>
            <w:r w:rsidRPr="00CD03D6">
              <w:rPr>
                <w:spacing w:val="-20"/>
              </w:rPr>
              <w:t xml:space="preserve"> </w:t>
            </w:r>
            <w:r w:rsidRPr="00CD03D6">
              <w:t>symbols</w:t>
            </w:r>
            <w:r w:rsidRPr="00CD03D6">
              <w:rPr>
                <w:spacing w:val="-22"/>
              </w:rPr>
              <w:t xml:space="preserve"> </w:t>
            </w:r>
            <w:r w:rsidRPr="00CD03D6">
              <w:t>for</w:t>
            </w:r>
            <w:r w:rsidRPr="00CD03D6">
              <w:rPr>
                <w:spacing w:val="-20"/>
              </w:rPr>
              <w:t xml:space="preserve"> </w:t>
            </w:r>
            <w:r w:rsidRPr="00CD03D6">
              <w:t>money</w:t>
            </w:r>
            <w:r w:rsidRPr="00CD03D6">
              <w:rPr>
                <w:spacing w:val="-22"/>
              </w:rPr>
              <w:t xml:space="preserve"> </w:t>
            </w:r>
            <w:r w:rsidRPr="00CD03D6">
              <w:t>amounts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line="293" w:lineRule="exact"/>
              <w:ind w:left="467"/>
              <w:jc w:val="left"/>
            </w:pPr>
            <w:r w:rsidRPr="00CD03D6">
              <w:t>Combine</w:t>
            </w:r>
            <w:r w:rsidRPr="00CD03D6">
              <w:rPr>
                <w:spacing w:val="-20"/>
              </w:rPr>
              <w:t xml:space="preserve"> </w:t>
            </w:r>
            <w:r w:rsidRPr="00CD03D6">
              <w:t>numbers</w:t>
            </w:r>
            <w:r w:rsidRPr="00CD03D6">
              <w:rPr>
                <w:spacing w:val="-20"/>
              </w:rPr>
              <w:t xml:space="preserve"> </w:t>
            </w:r>
            <w:r w:rsidRPr="00CD03D6">
              <w:t>of</w:t>
            </w:r>
            <w:r w:rsidRPr="00CD03D6">
              <w:rPr>
                <w:spacing w:val="-20"/>
              </w:rPr>
              <w:t xml:space="preserve"> </w:t>
            </w:r>
            <w:r w:rsidRPr="00CD03D6">
              <w:t>coins</w:t>
            </w:r>
            <w:r w:rsidRPr="00CD03D6">
              <w:rPr>
                <w:spacing w:val="-17"/>
              </w:rPr>
              <w:t xml:space="preserve"> </w:t>
            </w:r>
            <w:r w:rsidRPr="00CD03D6">
              <w:rPr>
                <w:spacing w:val="-3"/>
              </w:rPr>
              <w:t>to</w:t>
            </w:r>
            <w:r w:rsidRPr="00CD03D6">
              <w:rPr>
                <w:spacing w:val="-21"/>
              </w:rPr>
              <w:t xml:space="preserve"> </w:t>
            </w:r>
            <w:r w:rsidRPr="00CD03D6">
              <w:t>make</w:t>
            </w:r>
            <w:r w:rsidRPr="00CD03D6">
              <w:rPr>
                <w:spacing w:val="-20"/>
              </w:rPr>
              <w:t xml:space="preserve"> </w:t>
            </w:r>
            <w:r w:rsidRPr="00CD03D6">
              <w:t>a</w:t>
            </w:r>
            <w:r w:rsidRPr="00CD03D6">
              <w:rPr>
                <w:spacing w:val="-19"/>
              </w:rPr>
              <w:t xml:space="preserve"> </w:t>
            </w:r>
            <w:r w:rsidRPr="00CD03D6">
              <w:t>given</w:t>
            </w:r>
            <w:r w:rsidRPr="00CD03D6">
              <w:rPr>
                <w:spacing w:val="-20"/>
              </w:rPr>
              <w:t xml:space="preserve"> </w:t>
            </w:r>
            <w:r w:rsidRPr="00CD03D6">
              <w:t>value,</w:t>
            </w:r>
            <w:r w:rsidRPr="00CD03D6">
              <w:rPr>
                <w:spacing w:val="-22"/>
              </w:rPr>
              <w:t xml:space="preserve"> </w:t>
            </w:r>
            <w:r w:rsidRPr="00CD03D6">
              <w:t>for</w:t>
            </w:r>
            <w:r w:rsidRPr="00CD03D6">
              <w:rPr>
                <w:spacing w:val="-19"/>
              </w:rPr>
              <w:t xml:space="preserve"> </w:t>
            </w:r>
            <w:r w:rsidRPr="00CD03D6">
              <w:t>example</w:t>
            </w:r>
            <w:r w:rsidRPr="00CD03D6">
              <w:rPr>
                <w:spacing w:val="-17"/>
              </w:rPr>
              <w:t xml:space="preserve"> </w:t>
            </w:r>
            <w:r w:rsidRPr="00CD03D6">
              <w:rPr>
                <w:spacing w:val="-3"/>
              </w:rPr>
              <w:t>to</w:t>
            </w:r>
            <w:r w:rsidRPr="00CD03D6">
              <w:rPr>
                <w:spacing w:val="-21"/>
              </w:rPr>
              <w:t xml:space="preserve"> </w:t>
            </w:r>
            <w:r w:rsidRPr="00CD03D6">
              <w:t>make</w:t>
            </w:r>
            <w:r w:rsidRPr="00CD03D6">
              <w:rPr>
                <w:spacing w:val="-20"/>
              </w:rPr>
              <w:t xml:space="preserve"> </w:t>
            </w:r>
            <w:r w:rsidRPr="00CD03D6">
              <w:t>62pence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3" w:lineRule="exact"/>
              <w:ind w:left="467"/>
              <w:jc w:val="left"/>
            </w:pPr>
            <w:r w:rsidRPr="00CD03D6">
              <w:t>Tell</w:t>
            </w:r>
            <w:r w:rsidRPr="00CD03D6">
              <w:rPr>
                <w:spacing w:val="-19"/>
              </w:rPr>
              <w:t xml:space="preserve"> </w:t>
            </w:r>
            <w:r w:rsidRPr="00CD03D6">
              <w:t>the</w:t>
            </w:r>
            <w:r w:rsidRPr="00CD03D6">
              <w:rPr>
                <w:spacing w:val="-18"/>
              </w:rPr>
              <w:t xml:space="preserve"> </w:t>
            </w:r>
            <w:r w:rsidRPr="00CD03D6">
              <w:t>time</w:t>
            </w:r>
            <w:r w:rsidRPr="00CD03D6">
              <w:rPr>
                <w:spacing w:val="-20"/>
              </w:rPr>
              <w:t xml:space="preserve"> </w:t>
            </w:r>
            <w:r w:rsidRPr="00CD03D6">
              <w:t>to</w:t>
            </w:r>
            <w:r w:rsidRPr="00CD03D6">
              <w:rPr>
                <w:spacing w:val="-20"/>
              </w:rPr>
              <w:t xml:space="preserve"> </w:t>
            </w:r>
            <w:r w:rsidRPr="00CD03D6">
              <w:t>the</w:t>
            </w:r>
            <w:r w:rsidRPr="00CD03D6">
              <w:rPr>
                <w:spacing w:val="-20"/>
              </w:rPr>
              <w:t xml:space="preserve"> </w:t>
            </w:r>
            <w:r w:rsidRPr="00CD03D6">
              <w:t>nearest</w:t>
            </w:r>
            <w:r w:rsidRPr="00CD03D6">
              <w:rPr>
                <w:spacing w:val="-25"/>
              </w:rPr>
              <w:t xml:space="preserve"> </w:t>
            </w:r>
            <w:r w:rsidRPr="00CD03D6">
              <w:t>five</w:t>
            </w:r>
            <w:r w:rsidRPr="00CD03D6">
              <w:rPr>
                <w:spacing w:val="-21"/>
              </w:rPr>
              <w:t xml:space="preserve"> </w:t>
            </w:r>
            <w:r w:rsidRPr="00CD03D6">
              <w:t>minutes</w:t>
            </w:r>
            <w:r w:rsidRPr="00CD03D6">
              <w:rPr>
                <w:spacing w:val="-19"/>
              </w:rPr>
              <w:t xml:space="preserve"> </w:t>
            </w:r>
            <w:r w:rsidRPr="00CD03D6">
              <w:t>on</w:t>
            </w:r>
            <w:r w:rsidRPr="00CD03D6">
              <w:rPr>
                <w:spacing w:val="-21"/>
              </w:rPr>
              <w:t xml:space="preserve"> </w:t>
            </w:r>
            <w:r w:rsidRPr="00CD03D6">
              <w:t>an</w:t>
            </w:r>
            <w:r w:rsidRPr="00CD03D6">
              <w:rPr>
                <w:spacing w:val="-20"/>
              </w:rPr>
              <w:t xml:space="preserve"> </w:t>
            </w:r>
            <w:r w:rsidRPr="00CD03D6">
              <w:t>analogue</w:t>
            </w:r>
            <w:r w:rsidRPr="00CD03D6">
              <w:rPr>
                <w:spacing w:val="-21"/>
              </w:rPr>
              <w:t xml:space="preserve"> </w:t>
            </w:r>
            <w:r w:rsidRPr="00CD03D6">
              <w:t>clock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/>
              <w:ind w:right="3769" w:firstLine="0"/>
              <w:jc w:val="left"/>
            </w:pPr>
            <w:r w:rsidRPr="00CD03D6">
              <w:t>Know</w:t>
            </w:r>
            <w:r w:rsidRPr="00CD03D6">
              <w:rPr>
                <w:spacing w:val="-36"/>
              </w:rPr>
              <w:t xml:space="preserve"> </w:t>
            </w:r>
            <w:r w:rsidRPr="00CD03D6">
              <w:t>the</w:t>
            </w:r>
            <w:r w:rsidRPr="00CD03D6">
              <w:rPr>
                <w:spacing w:val="-38"/>
              </w:rPr>
              <w:t xml:space="preserve"> </w:t>
            </w:r>
            <w:r w:rsidRPr="00CD03D6">
              <w:t>numbers</w:t>
            </w:r>
            <w:r w:rsidRPr="00CD03D6">
              <w:rPr>
                <w:spacing w:val="-37"/>
              </w:rPr>
              <w:t xml:space="preserve"> </w:t>
            </w:r>
            <w:r w:rsidRPr="00CD03D6">
              <w:t>of</w:t>
            </w:r>
            <w:r w:rsidRPr="00CD03D6">
              <w:rPr>
                <w:spacing w:val="-38"/>
              </w:rPr>
              <w:t xml:space="preserve"> </w:t>
            </w:r>
            <w:r w:rsidRPr="00CD03D6">
              <w:t>minutes</w:t>
            </w:r>
            <w:r w:rsidRPr="00CD03D6">
              <w:rPr>
                <w:spacing w:val="-37"/>
              </w:rPr>
              <w:t xml:space="preserve"> </w:t>
            </w:r>
            <w:r w:rsidRPr="00CD03D6">
              <w:t>in</w:t>
            </w:r>
            <w:r w:rsidRPr="00CD03D6">
              <w:rPr>
                <w:spacing w:val="-37"/>
              </w:rPr>
              <w:t xml:space="preserve"> </w:t>
            </w:r>
            <w:r w:rsidRPr="00CD03D6">
              <w:t>an</w:t>
            </w:r>
            <w:r w:rsidRPr="00CD03D6">
              <w:rPr>
                <w:spacing w:val="-37"/>
              </w:rPr>
              <w:t xml:space="preserve"> </w:t>
            </w:r>
            <w:r w:rsidRPr="00CD03D6">
              <w:t>hour</w:t>
            </w:r>
            <w:r w:rsidRPr="00CD03D6">
              <w:rPr>
                <w:spacing w:val="-38"/>
              </w:rPr>
              <w:t xml:space="preserve"> </w:t>
            </w:r>
            <w:r w:rsidRPr="00CD03D6">
              <w:t>and</w:t>
            </w:r>
            <w:r w:rsidRPr="00CD03D6">
              <w:rPr>
                <w:spacing w:val="-36"/>
              </w:rPr>
              <w:t xml:space="preserve"> </w:t>
            </w:r>
            <w:r w:rsidRPr="00CD03D6">
              <w:t>hours</w:t>
            </w:r>
            <w:r w:rsidRPr="00CD03D6">
              <w:rPr>
                <w:spacing w:val="-37"/>
              </w:rPr>
              <w:t xml:space="preserve"> </w:t>
            </w:r>
            <w:r w:rsidRPr="00CD03D6">
              <w:t>in</w:t>
            </w:r>
            <w:r w:rsidRPr="00CD03D6">
              <w:rPr>
                <w:spacing w:val="-38"/>
              </w:rPr>
              <w:t xml:space="preserve"> </w:t>
            </w:r>
            <w:r w:rsidRPr="00CD03D6">
              <w:t>a</w:t>
            </w:r>
            <w:r w:rsidRPr="00CD03D6">
              <w:rPr>
                <w:spacing w:val="-38"/>
              </w:rPr>
              <w:t xml:space="preserve"> </w:t>
            </w:r>
            <w:r w:rsidRPr="00CD03D6">
              <w:t>day.</w:t>
            </w:r>
            <w:r w:rsidRPr="00CD03D6">
              <w:rPr>
                <w:u w:val="single"/>
              </w:rPr>
              <w:t xml:space="preserve"> Shape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5" w:line="293" w:lineRule="exact"/>
              <w:ind w:left="467"/>
              <w:jc w:val="left"/>
            </w:pPr>
            <w:r w:rsidRPr="00CD03D6">
              <w:rPr>
                <w:spacing w:val="3"/>
                <w:w w:val="53"/>
              </w:rPr>
              <w:t>I</w:t>
            </w:r>
            <w:r w:rsidRPr="00CD03D6">
              <w:rPr>
                <w:spacing w:val="-2"/>
                <w:w w:val="109"/>
              </w:rPr>
              <w:t>d</w:t>
            </w:r>
            <w:r w:rsidRPr="00CD03D6">
              <w:rPr>
                <w:w w:val="98"/>
              </w:rPr>
              <w:t>en</w:t>
            </w:r>
            <w:r w:rsidRPr="00CD03D6">
              <w:rPr>
                <w:spacing w:val="-5"/>
                <w:w w:val="98"/>
              </w:rPr>
              <w:t>t</w:t>
            </w:r>
            <w:r w:rsidRPr="00CD03D6">
              <w:rPr>
                <w:spacing w:val="-1"/>
                <w:w w:val="82"/>
              </w:rPr>
              <w:t>i</w:t>
            </w:r>
            <w:r w:rsidRPr="00CD03D6">
              <w:rPr>
                <w:spacing w:val="1"/>
                <w:w w:val="82"/>
              </w:rPr>
              <w:t>f</w:t>
            </w:r>
            <w:r w:rsidRPr="00CD03D6">
              <w:rPr>
                <w:w w:val="90"/>
              </w:rPr>
              <w:t>y</w:t>
            </w:r>
            <w:r w:rsidRPr="00CD03D6">
              <w:rPr>
                <w:spacing w:val="-17"/>
              </w:rPr>
              <w:t xml:space="preserve"> </w:t>
            </w:r>
            <w:r w:rsidRPr="00CD03D6">
              <w:rPr>
                <w:spacing w:val="-3"/>
                <w:w w:val="85"/>
              </w:rPr>
              <w:t>t</w:t>
            </w:r>
            <w:r w:rsidRPr="00CD03D6">
              <w:rPr>
                <w:w w:val="102"/>
              </w:rPr>
              <w:t>he</w:t>
            </w:r>
            <w:r w:rsidRPr="00CD03D6">
              <w:rPr>
                <w:spacing w:val="-18"/>
              </w:rPr>
              <w:t xml:space="preserve"> </w:t>
            </w:r>
            <w:r w:rsidRPr="00CD03D6">
              <w:rPr>
                <w:w w:val="96"/>
              </w:rPr>
              <w:t>nu</w:t>
            </w:r>
            <w:r w:rsidRPr="00CD03D6">
              <w:rPr>
                <w:spacing w:val="3"/>
                <w:w w:val="96"/>
              </w:rPr>
              <w:t>m</w:t>
            </w:r>
            <w:r w:rsidRPr="00CD03D6">
              <w:rPr>
                <w:spacing w:val="1"/>
                <w:w w:val="109"/>
              </w:rPr>
              <w:t>b</w:t>
            </w:r>
            <w:r w:rsidRPr="00CD03D6">
              <w:rPr>
                <w:w w:val="92"/>
              </w:rPr>
              <w:t>er</w:t>
            </w:r>
            <w:r w:rsidRPr="00CD03D6">
              <w:rPr>
                <w:spacing w:val="-20"/>
              </w:rPr>
              <w:t xml:space="preserve"> </w:t>
            </w:r>
            <w:r w:rsidRPr="00CD03D6">
              <w:rPr>
                <w:spacing w:val="-2"/>
                <w:w w:val="107"/>
              </w:rPr>
              <w:t>o</w:t>
            </w:r>
            <w:r w:rsidRPr="00CD03D6">
              <w:rPr>
                <w:w w:val="89"/>
              </w:rPr>
              <w:t>f</w:t>
            </w:r>
            <w:r w:rsidRPr="00CD03D6">
              <w:rPr>
                <w:spacing w:val="-19"/>
              </w:rPr>
              <w:t xml:space="preserve"> </w:t>
            </w:r>
            <w:r w:rsidRPr="00CD03D6">
              <w:rPr>
                <w:w w:val="74"/>
              </w:rPr>
              <w:t>s</w:t>
            </w:r>
            <w:r w:rsidRPr="00CD03D6">
              <w:rPr>
                <w:spacing w:val="-1"/>
                <w:w w:val="98"/>
              </w:rPr>
              <w:t>i</w:t>
            </w:r>
            <w:r w:rsidRPr="00CD03D6">
              <w:rPr>
                <w:w w:val="98"/>
              </w:rPr>
              <w:t>d</w:t>
            </w:r>
            <w:r w:rsidRPr="00CD03D6">
              <w:rPr>
                <w:w w:val="92"/>
              </w:rPr>
              <w:t>es</w:t>
            </w:r>
            <w:r w:rsidRPr="00CD03D6">
              <w:rPr>
                <w:spacing w:val="-17"/>
              </w:rPr>
              <w:t xml:space="preserve"> </w:t>
            </w:r>
            <w:r w:rsidRPr="00CD03D6">
              <w:rPr>
                <w:spacing w:val="-1"/>
                <w:w w:val="113"/>
              </w:rPr>
              <w:t>a</w:t>
            </w:r>
            <w:r w:rsidRPr="00CD03D6">
              <w:rPr>
                <w:w w:val="103"/>
              </w:rPr>
              <w:t>nd</w:t>
            </w:r>
            <w:r w:rsidRPr="00CD03D6">
              <w:rPr>
                <w:spacing w:val="-17"/>
              </w:rPr>
              <w:t xml:space="preserve"> </w:t>
            </w:r>
            <w:r w:rsidRPr="00CD03D6">
              <w:rPr>
                <w:w w:val="113"/>
              </w:rPr>
              <w:t>a</w:t>
            </w:r>
            <w:r w:rsidRPr="00CD03D6">
              <w:rPr>
                <w:spacing w:val="-20"/>
              </w:rPr>
              <w:t xml:space="preserve"> </w:t>
            </w:r>
            <w:r w:rsidRPr="00CD03D6">
              <w:rPr>
                <w:spacing w:val="2"/>
                <w:w w:val="72"/>
              </w:rPr>
              <w:t>l</w:t>
            </w:r>
            <w:r w:rsidRPr="00CD03D6">
              <w:rPr>
                <w:spacing w:val="-1"/>
                <w:w w:val="97"/>
              </w:rPr>
              <w:t>in</w:t>
            </w:r>
            <w:r w:rsidRPr="00CD03D6">
              <w:rPr>
                <w:w w:val="97"/>
              </w:rPr>
              <w:t>e</w:t>
            </w:r>
            <w:r w:rsidRPr="00CD03D6">
              <w:rPr>
                <w:spacing w:val="-18"/>
              </w:rPr>
              <w:t xml:space="preserve"> </w:t>
            </w:r>
            <w:r w:rsidRPr="00CD03D6">
              <w:rPr>
                <w:spacing w:val="-2"/>
                <w:w w:val="107"/>
              </w:rPr>
              <w:t>o</w:t>
            </w:r>
            <w:r w:rsidRPr="00CD03D6">
              <w:rPr>
                <w:w w:val="89"/>
              </w:rPr>
              <w:t>f</w:t>
            </w:r>
            <w:r w:rsidRPr="00CD03D6">
              <w:rPr>
                <w:spacing w:val="-21"/>
              </w:rPr>
              <w:t xml:space="preserve"> </w:t>
            </w:r>
            <w:r w:rsidRPr="00CD03D6">
              <w:rPr>
                <w:spacing w:val="-1"/>
                <w:w w:val="83"/>
              </w:rPr>
              <w:t>sy</w:t>
            </w:r>
            <w:r w:rsidRPr="00CD03D6">
              <w:rPr>
                <w:w w:val="96"/>
              </w:rPr>
              <w:t>m</w:t>
            </w:r>
            <w:r w:rsidRPr="00CD03D6">
              <w:rPr>
                <w:spacing w:val="3"/>
                <w:w w:val="96"/>
              </w:rPr>
              <w:t>m</w:t>
            </w:r>
            <w:r w:rsidRPr="00CD03D6">
              <w:rPr>
                <w:w w:val="99"/>
              </w:rPr>
              <w:t>e</w:t>
            </w:r>
            <w:r w:rsidRPr="00CD03D6">
              <w:rPr>
                <w:spacing w:val="-5"/>
                <w:w w:val="99"/>
              </w:rPr>
              <w:t>t</w:t>
            </w:r>
            <w:r w:rsidRPr="00CD03D6">
              <w:rPr>
                <w:spacing w:val="1"/>
                <w:w w:val="70"/>
              </w:rPr>
              <w:t>r</w:t>
            </w:r>
            <w:r w:rsidRPr="00CD03D6">
              <w:rPr>
                <w:w w:val="90"/>
              </w:rPr>
              <w:t>y</w:t>
            </w:r>
            <w:r w:rsidRPr="00CD03D6">
              <w:rPr>
                <w:spacing w:val="-20"/>
              </w:rPr>
              <w:t xml:space="preserve"> </w:t>
            </w:r>
            <w:r w:rsidRPr="00CD03D6">
              <w:rPr>
                <w:w w:val="102"/>
              </w:rPr>
              <w:t>on</w:t>
            </w:r>
            <w:r w:rsidRPr="00CD03D6">
              <w:rPr>
                <w:spacing w:val="-18"/>
              </w:rPr>
              <w:t xml:space="preserve"> </w:t>
            </w:r>
            <w:r w:rsidRPr="00CD03D6">
              <w:rPr>
                <w:spacing w:val="2"/>
                <w:w w:val="87"/>
              </w:rPr>
              <w:t>2</w:t>
            </w:r>
            <w:r w:rsidRPr="00CD03D6">
              <w:rPr>
                <w:spacing w:val="-1"/>
                <w:w w:val="73"/>
              </w:rPr>
              <w:t>-</w:t>
            </w:r>
            <w:r w:rsidRPr="00CD03D6">
              <w:rPr>
                <w:w w:val="109"/>
              </w:rPr>
              <w:t>d</w:t>
            </w:r>
            <w:r w:rsidRPr="00CD03D6">
              <w:rPr>
                <w:spacing w:val="-17"/>
              </w:rPr>
              <w:t xml:space="preserve"> </w:t>
            </w:r>
            <w:r w:rsidRPr="00CD03D6">
              <w:rPr>
                <w:w w:val="74"/>
              </w:rPr>
              <w:t>s</w:t>
            </w:r>
            <w:r w:rsidRPr="00CD03D6">
              <w:rPr>
                <w:w w:val="104"/>
              </w:rPr>
              <w:t>h</w:t>
            </w:r>
            <w:r w:rsidRPr="00CD03D6">
              <w:rPr>
                <w:spacing w:val="-1"/>
                <w:w w:val="104"/>
              </w:rPr>
              <w:t>a</w:t>
            </w:r>
            <w:r w:rsidRPr="00CD03D6">
              <w:rPr>
                <w:spacing w:val="-1"/>
                <w:w w:val="98"/>
              </w:rPr>
              <w:t>pes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line="293" w:lineRule="exact"/>
              <w:ind w:left="467"/>
              <w:jc w:val="left"/>
            </w:pPr>
            <w:r w:rsidRPr="00CD03D6">
              <w:rPr>
                <w:spacing w:val="3"/>
                <w:w w:val="53"/>
              </w:rPr>
              <w:t>I</w:t>
            </w:r>
            <w:r w:rsidRPr="00CD03D6">
              <w:rPr>
                <w:spacing w:val="-2"/>
                <w:w w:val="109"/>
              </w:rPr>
              <w:t>d</w:t>
            </w:r>
            <w:r w:rsidRPr="00CD03D6">
              <w:rPr>
                <w:w w:val="98"/>
              </w:rPr>
              <w:t>en</w:t>
            </w:r>
            <w:r w:rsidRPr="00CD03D6">
              <w:rPr>
                <w:spacing w:val="-5"/>
                <w:w w:val="98"/>
              </w:rPr>
              <w:t>t</w:t>
            </w:r>
            <w:r w:rsidRPr="00CD03D6">
              <w:rPr>
                <w:spacing w:val="-1"/>
                <w:w w:val="82"/>
              </w:rPr>
              <w:t>i</w:t>
            </w:r>
            <w:r w:rsidRPr="00CD03D6">
              <w:rPr>
                <w:spacing w:val="1"/>
                <w:w w:val="82"/>
              </w:rPr>
              <w:t>f</w:t>
            </w:r>
            <w:r w:rsidRPr="00CD03D6">
              <w:rPr>
                <w:w w:val="90"/>
              </w:rPr>
              <w:t>y</w:t>
            </w:r>
            <w:r w:rsidRPr="00CD03D6">
              <w:rPr>
                <w:spacing w:val="-17"/>
              </w:rPr>
              <w:t xml:space="preserve"> </w:t>
            </w:r>
            <w:r w:rsidRPr="00CD03D6">
              <w:rPr>
                <w:spacing w:val="-3"/>
                <w:w w:val="85"/>
              </w:rPr>
              <w:t>t</w:t>
            </w:r>
            <w:r w:rsidRPr="00CD03D6">
              <w:rPr>
                <w:w w:val="102"/>
              </w:rPr>
              <w:t>he</w:t>
            </w:r>
            <w:r w:rsidRPr="00CD03D6">
              <w:rPr>
                <w:spacing w:val="-18"/>
              </w:rPr>
              <w:t xml:space="preserve"> </w:t>
            </w:r>
            <w:r w:rsidRPr="00CD03D6">
              <w:rPr>
                <w:w w:val="96"/>
              </w:rPr>
              <w:t>nu</w:t>
            </w:r>
            <w:r w:rsidRPr="00CD03D6">
              <w:rPr>
                <w:spacing w:val="3"/>
                <w:w w:val="96"/>
              </w:rPr>
              <w:t>m</w:t>
            </w:r>
            <w:r w:rsidRPr="00CD03D6">
              <w:rPr>
                <w:spacing w:val="-1"/>
                <w:w w:val="99"/>
              </w:rPr>
              <w:t>be</w:t>
            </w:r>
            <w:r w:rsidRPr="00CD03D6">
              <w:rPr>
                <w:w w:val="99"/>
              </w:rPr>
              <w:t>r</w:t>
            </w:r>
            <w:r w:rsidRPr="00CD03D6">
              <w:rPr>
                <w:spacing w:val="-21"/>
              </w:rPr>
              <w:t xml:space="preserve"> </w:t>
            </w:r>
            <w:r w:rsidRPr="00CD03D6">
              <w:rPr>
                <w:spacing w:val="-2"/>
                <w:w w:val="107"/>
              </w:rPr>
              <w:t>o</w:t>
            </w:r>
            <w:r w:rsidRPr="00CD03D6">
              <w:rPr>
                <w:w w:val="89"/>
              </w:rPr>
              <w:t>f</w:t>
            </w:r>
            <w:r w:rsidRPr="00CD03D6">
              <w:rPr>
                <w:spacing w:val="-19"/>
              </w:rPr>
              <w:t xml:space="preserve"> </w:t>
            </w:r>
            <w:r w:rsidRPr="00CD03D6">
              <w:rPr>
                <w:w w:val="104"/>
              </w:rPr>
              <w:t>f</w:t>
            </w:r>
            <w:r w:rsidRPr="00CD03D6">
              <w:rPr>
                <w:spacing w:val="-1"/>
                <w:w w:val="104"/>
              </w:rPr>
              <w:t>a</w:t>
            </w:r>
            <w:r w:rsidRPr="00CD03D6">
              <w:rPr>
                <w:w w:val="124"/>
              </w:rPr>
              <w:t>c</w:t>
            </w:r>
            <w:r w:rsidRPr="00CD03D6">
              <w:rPr>
                <w:w w:val="88"/>
              </w:rPr>
              <w:t>es,</w:t>
            </w:r>
            <w:r w:rsidRPr="00CD03D6">
              <w:rPr>
                <w:spacing w:val="-20"/>
              </w:rPr>
              <w:t xml:space="preserve"> </w:t>
            </w:r>
            <w:r w:rsidRPr="00CD03D6">
              <w:rPr>
                <w:w w:val="109"/>
              </w:rPr>
              <w:t>ed</w:t>
            </w:r>
            <w:r w:rsidRPr="00CD03D6">
              <w:rPr>
                <w:w w:val="98"/>
              </w:rPr>
              <w:t>ges</w:t>
            </w:r>
            <w:r w:rsidRPr="00CD03D6">
              <w:rPr>
                <w:spacing w:val="-18"/>
              </w:rPr>
              <w:t xml:space="preserve"> </w:t>
            </w:r>
            <w:r w:rsidRPr="00CD03D6">
              <w:rPr>
                <w:spacing w:val="-1"/>
                <w:w w:val="106"/>
              </w:rPr>
              <w:t>an</w:t>
            </w:r>
            <w:r w:rsidRPr="00CD03D6">
              <w:rPr>
                <w:w w:val="106"/>
              </w:rPr>
              <w:t>d</w:t>
            </w:r>
            <w:r w:rsidRPr="00CD03D6">
              <w:rPr>
                <w:spacing w:val="-18"/>
              </w:rPr>
              <w:t xml:space="preserve"> </w:t>
            </w:r>
            <w:r w:rsidRPr="00CD03D6">
              <w:rPr>
                <w:spacing w:val="-1"/>
                <w:w w:val="93"/>
              </w:rPr>
              <w:t>ve</w:t>
            </w:r>
            <w:r w:rsidRPr="00CD03D6">
              <w:rPr>
                <w:spacing w:val="1"/>
                <w:w w:val="93"/>
              </w:rPr>
              <w:t>r</w:t>
            </w:r>
            <w:r w:rsidRPr="00CD03D6">
              <w:rPr>
                <w:spacing w:val="-5"/>
                <w:w w:val="85"/>
              </w:rPr>
              <w:t>t</w:t>
            </w:r>
            <w:r w:rsidRPr="00CD03D6">
              <w:rPr>
                <w:spacing w:val="-1"/>
                <w:w w:val="106"/>
              </w:rPr>
              <w:t>i</w:t>
            </w:r>
            <w:r w:rsidRPr="00CD03D6">
              <w:rPr>
                <w:w w:val="106"/>
              </w:rPr>
              <w:t>c</w:t>
            </w:r>
            <w:r w:rsidRPr="00CD03D6">
              <w:rPr>
                <w:w w:val="92"/>
              </w:rPr>
              <w:t>es</w:t>
            </w:r>
            <w:r w:rsidRPr="00CD03D6">
              <w:rPr>
                <w:spacing w:val="-17"/>
              </w:rPr>
              <w:t xml:space="preserve"> </w:t>
            </w:r>
            <w:r w:rsidRPr="00CD03D6">
              <w:rPr>
                <w:spacing w:val="-2"/>
                <w:w w:val="107"/>
              </w:rPr>
              <w:t>o</w:t>
            </w:r>
            <w:r w:rsidRPr="00CD03D6">
              <w:rPr>
                <w:w w:val="96"/>
              </w:rPr>
              <w:t>n</w:t>
            </w:r>
            <w:r w:rsidRPr="00CD03D6">
              <w:rPr>
                <w:spacing w:val="-18"/>
              </w:rPr>
              <w:t xml:space="preserve"> </w:t>
            </w:r>
            <w:r w:rsidRPr="00CD03D6">
              <w:rPr>
                <w:spacing w:val="4"/>
                <w:w w:val="87"/>
              </w:rPr>
              <w:t>3</w:t>
            </w:r>
            <w:r w:rsidRPr="00CD03D6">
              <w:rPr>
                <w:spacing w:val="-1"/>
                <w:w w:val="73"/>
              </w:rPr>
              <w:t>-</w:t>
            </w:r>
            <w:r w:rsidRPr="00CD03D6">
              <w:rPr>
                <w:w w:val="109"/>
              </w:rPr>
              <w:t>d</w:t>
            </w:r>
            <w:r w:rsidRPr="00CD03D6">
              <w:rPr>
                <w:spacing w:val="-17"/>
              </w:rPr>
              <w:t xml:space="preserve"> </w:t>
            </w:r>
            <w:r w:rsidRPr="00CD03D6">
              <w:rPr>
                <w:w w:val="74"/>
              </w:rPr>
              <w:t>s</w:t>
            </w:r>
            <w:r w:rsidRPr="00CD03D6">
              <w:rPr>
                <w:w w:val="104"/>
              </w:rPr>
              <w:t>h</w:t>
            </w:r>
            <w:r w:rsidRPr="00CD03D6">
              <w:rPr>
                <w:spacing w:val="-1"/>
                <w:w w:val="104"/>
              </w:rPr>
              <w:t>a</w:t>
            </w:r>
            <w:r w:rsidRPr="00CD03D6">
              <w:rPr>
                <w:spacing w:val="1"/>
                <w:w w:val="109"/>
              </w:rPr>
              <w:t>p</w:t>
            </w:r>
            <w:r w:rsidRPr="00CD03D6">
              <w:rPr>
                <w:w w:val="92"/>
              </w:rPr>
              <w:t>es</w:t>
            </w:r>
          </w:p>
          <w:p w:rsidR="00CD03D6" w:rsidRPr="00CD03D6" w:rsidRDefault="00CD03D6" w:rsidP="00CD03D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 w:right="601"/>
              <w:jc w:val="left"/>
            </w:pPr>
            <w:r w:rsidRPr="00CD03D6">
              <w:t>Use</w:t>
            </w:r>
            <w:r w:rsidRPr="00CD03D6">
              <w:rPr>
                <w:spacing w:val="-30"/>
              </w:rPr>
              <w:t xml:space="preserve"> </w:t>
            </w:r>
            <w:r w:rsidRPr="00CD03D6">
              <w:t>mathematical</w:t>
            </w:r>
            <w:r w:rsidRPr="00CD03D6">
              <w:rPr>
                <w:spacing w:val="-27"/>
              </w:rPr>
              <w:t xml:space="preserve"> </w:t>
            </w:r>
            <w:r w:rsidRPr="00CD03D6">
              <w:t>language</w:t>
            </w:r>
            <w:r w:rsidRPr="00CD03D6">
              <w:rPr>
                <w:spacing w:val="-27"/>
              </w:rPr>
              <w:t xml:space="preserve"> </w:t>
            </w:r>
            <w:r w:rsidRPr="00CD03D6">
              <w:t>to</w:t>
            </w:r>
            <w:r w:rsidRPr="00CD03D6">
              <w:rPr>
                <w:spacing w:val="-30"/>
              </w:rPr>
              <w:t xml:space="preserve"> </w:t>
            </w:r>
            <w:r w:rsidRPr="00CD03D6">
              <w:t>describe</w:t>
            </w:r>
            <w:r w:rsidRPr="00CD03D6">
              <w:rPr>
                <w:spacing w:val="-32"/>
              </w:rPr>
              <w:t xml:space="preserve"> </w:t>
            </w:r>
            <w:r w:rsidRPr="00CD03D6">
              <w:t>position</w:t>
            </w:r>
            <w:r w:rsidRPr="00CD03D6">
              <w:rPr>
                <w:spacing w:val="-29"/>
              </w:rPr>
              <w:t xml:space="preserve"> </w:t>
            </w:r>
            <w:r w:rsidRPr="00CD03D6">
              <w:t>and</w:t>
            </w:r>
            <w:r w:rsidRPr="00CD03D6">
              <w:rPr>
                <w:spacing w:val="-28"/>
              </w:rPr>
              <w:t xml:space="preserve"> </w:t>
            </w:r>
            <w:r w:rsidRPr="00CD03D6">
              <w:t>direction,</w:t>
            </w:r>
            <w:r w:rsidRPr="00CD03D6">
              <w:rPr>
                <w:spacing w:val="-31"/>
              </w:rPr>
              <w:t xml:space="preserve"> </w:t>
            </w:r>
            <w:r w:rsidRPr="00CD03D6">
              <w:t>including</w:t>
            </w:r>
            <w:r w:rsidRPr="00CD03D6">
              <w:rPr>
                <w:spacing w:val="-30"/>
              </w:rPr>
              <w:t xml:space="preserve"> </w:t>
            </w:r>
            <w:r w:rsidRPr="00CD03D6">
              <w:t>rotations</w:t>
            </w:r>
            <w:r w:rsidRPr="00CD03D6">
              <w:rPr>
                <w:spacing w:val="-28"/>
              </w:rPr>
              <w:t xml:space="preserve"> </w:t>
            </w:r>
            <w:r w:rsidRPr="00CD03D6">
              <w:t>and turns</w:t>
            </w:r>
          </w:p>
          <w:p w:rsidR="00CD03D6" w:rsidRPr="00CD03D6" w:rsidRDefault="00CD03D6" w:rsidP="00C2600F">
            <w:pPr>
              <w:pStyle w:val="TableParagraph"/>
              <w:spacing w:before="2"/>
            </w:pPr>
            <w:r w:rsidRPr="00CD03D6">
              <w:rPr>
                <w:u w:val="single"/>
              </w:rPr>
              <w:t>Graphs and Data</w:t>
            </w:r>
          </w:p>
          <w:p w:rsidR="00CD03D6" w:rsidRDefault="00CD03D6" w:rsidP="00CD03D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" w:line="269" w:lineRule="exact"/>
              <w:ind w:left="467"/>
              <w:jc w:val="left"/>
              <w:rPr>
                <w:sz w:val="24"/>
              </w:rPr>
            </w:pPr>
            <w:r w:rsidRPr="00CD03D6">
              <w:t>Construct</w:t>
            </w:r>
            <w:r w:rsidRPr="00CD03D6">
              <w:rPr>
                <w:spacing w:val="-27"/>
              </w:rPr>
              <w:t xml:space="preserve"> </w:t>
            </w:r>
            <w:r w:rsidRPr="00CD03D6">
              <w:t>and</w:t>
            </w:r>
            <w:r w:rsidRPr="00CD03D6">
              <w:rPr>
                <w:spacing w:val="-22"/>
              </w:rPr>
              <w:t xml:space="preserve"> </w:t>
            </w:r>
            <w:r w:rsidRPr="00CD03D6">
              <w:t>understand</w:t>
            </w:r>
            <w:r w:rsidRPr="00CD03D6">
              <w:rPr>
                <w:spacing w:val="-21"/>
              </w:rPr>
              <w:t xml:space="preserve"> </w:t>
            </w:r>
            <w:r w:rsidRPr="00CD03D6">
              <w:t>simple</w:t>
            </w:r>
            <w:r w:rsidRPr="00CD03D6">
              <w:rPr>
                <w:spacing w:val="-19"/>
              </w:rPr>
              <w:t xml:space="preserve"> </w:t>
            </w:r>
            <w:r w:rsidRPr="00CD03D6">
              <w:t>graphs</w:t>
            </w:r>
            <w:r w:rsidRPr="00CD03D6">
              <w:rPr>
                <w:spacing w:val="-24"/>
              </w:rPr>
              <w:t xml:space="preserve"> </w:t>
            </w:r>
            <w:r w:rsidRPr="00CD03D6">
              <w:t>such</w:t>
            </w:r>
            <w:r w:rsidRPr="00CD03D6">
              <w:rPr>
                <w:spacing w:val="-22"/>
              </w:rPr>
              <w:t xml:space="preserve"> </w:t>
            </w:r>
            <w:r w:rsidRPr="00CD03D6">
              <w:t>as</w:t>
            </w:r>
            <w:r w:rsidRPr="00CD03D6">
              <w:rPr>
                <w:spacing w:val="-21"/>
              </w:rPr>
              <w:t xml:space="preserve"> </w:t>
            </w:r>
            <w:r w:rsidRPr="00CD03D6">
              <w:t>bar</w:t>
            </w:r>
            <w:r w:rsidRPr="00CD03D6">
              <w:rPr>
                <w:spacing w:val="-23"/>
              </w:rPr>
              <w:t xml:space="preserve"> </w:t>
            </w:r>
            <w:r w:rsidRPr="00CD03D6">
              <w:t>charts</w:t>
            </w:r>
            <w:r w:rsidRPr="00CD03D6">
              <w:rPr>
                <w:spacing w:val="-22"/>
              </w:rPr>
              <w:t xml:space="preserve"> </w:t>
            </w:r>
            <w:r w:rsidRPr="00CD03D6">
              <w:t>and</w:t>
            </w:r>
            <w:r w:rsidRPr="00CD03D6">
              <w:rPr>
                <w:spacing w:val="-21"/>
              </w:rPr>
              <w:t xml:space="preserve"> </w:t>
            </w:r>
            <w:r w:rsidRPr="00CD03D6">
              <w:t>pictograms</w:t>
            </w:r>
          </w:p>
        </w:tc>
      </w:tr>
    </w:tbl>
    <w:p w:rsidR="00CD03D6" w:rsidRPr="00CD03D6" w:rsidRDefault="00CD03D6" w:rsidP="00CD03D6">
      <w:pPr>
        <w:tabs>
          <w:tab w:val="left" w:pos="3000"/>
        </w:tabs>
      </w:pPr>
    </w:p>
    <w:p w:rsidR="00CD03D6" w:rsidRPr="00CD03D6" w:rsidRDefault="00CD03D6" w:rsidP="00CD03D6"/>
    <w:p w:rsidR="00CD03D6" w:rsidRPr="00CD03D6" w:rsidRDefault="00CD03D6" w:rsidP="00CD03D6"/>
    <w:p w:rsidR="00CD03D6" w:rsidRDefault="00CD03D6" w:rsidP="00CD03D6">
      <w:pPr>
        <w:spacing w:before="3"/>
        <w:ind w:left="103"/>
        <w:rPr>
          <w:rFonts w:ascii="Tahoma"/>
          <w:b/>
        </w:rPr>
      </w:pPr>
      <w:r>
        <w:rPr>
          <w:rFonts w:ascii="Tahoma"/>
          <w:b/>
        </w:rPr>
        <w:t>Maths Support at Home</w:t>
      </w:r>
    </w:p>
    <w:p w:rsidR="00CD03D6" w:rsidRDefault="00CD03D6" w:rsidP="00CD03D6">
      <w:pPr>
        <w:pStyle w:val="BodyText"/>
        <w:spacing w:before="5"/>
        <w:ind w:left="720" w:right="52"/>
      </w:pPr>
      <w:r>
        <w:t>There</w:t>
      </w:r>
      <w:r>
        <w:rPr>
          <w:spacing w:val="-35"/>
        </w:rPr>
        <w:t xml:space="preserve"> </w:t>
      </w:r>
      <w:r>
        <w:t>are</w:t>
      </w:r>
      <w:r>
        <w:rPr>
          <w:spacing w:val="-35"/>
        </w:rPr>
        <w:t xml:space="preserve"> </w:t>
      </w:r>
      <w:r>
        <w:t>plenty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opportunities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practice</w:t>
      </w:r>
      <w:r>
        <w:rPr>
          <w:spacing w:val="-37"/>
        </w:rPr>
        <w:t xml:space="preserve"> </w:t>
      </w:r>
      <w:r>
        <w:t>maths</w:t>
      </w:r>
      <w:r>
        <w:rPr>
          <w:spacing w:val="-36"/>
        </w:rPr>
        <w:t xml:space="preserve"> </w:t>
      </w:r>
      <w:r>
        <w:t>at</w:t>
      </w:r>
      <w:r>
        <w:rPr>
          <w:spacing w:val="-35"/>
        </w:rPr>
        <w:t xml:space="preserve"> </w:t>
      </w:r>
      <w:r>
        <w:t>home</w:t>
      </w:r>
      <w:r>
        <w:rPr>
          <w:spacing w:val="-35"/>
        </w:rPr>
        <w:t xml:space="preserve"> </w:t>
      </w:r>
      <w:r>
        <w:t>from</w:t>
      </w:r>
      <w:r>
        <w:rPr>
          <w:spacing w:val="-36"/>
        </w:rPr>
        <w:t xml:space="preserve"> </w:t>
      </w:r>
      <w:r>
        <w:t>simple</w:t>
      </w:r>
      <w:r>
        <w:rPr>
          <w:spacing w:val="-35"/>
        </w:rPr>
        <w:t xml:space="preserve"> </w:t>
      </w:r>
      <w:r>
        <w:t>counting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problem</w:t>
      </w:r>
      <w:r>
        <w:rPr>
          <w:spacing w:val="-35"/>
        </w:rPr>
        <w:t xml:space="preserve"> </w:t>
      </w:r>
      <w:r>
        <w:t>solving, we</w:t>
      </w:r>
      <w:r>
        <w:rPr>
          <w:spacing w:val="-18"/>
        </w:rPr>
        <w:t xml:space="preserve"> </w:t>
      </w:r>
      <w:r>
        <w:t>hope</w:t>
      </w:r>
      <w:r>
        <w:rPr>
          <w:spacing w:val="-18"/>
        </w:rPr>
        <w:t xml:space="preserve"> </w:t>
      </w:r>
      <w:r>
        <w:t>these</w:t>
      </w:r>
      <w:r>
        <w:rPr>
          <w:spacing w:val="-17"/>
        </w:rPr>
        <w:t xml:space="preserve"> </w:t>
      </w:r>
      <w:r>
        <w:t>ideas</w:t>
      </w:r>
      <w:r>
        <w:rPr>
          <w:spacing w:val="-21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help</w:t>
      </w:r>
      <w:r>
        <w:rPr>
          <w:spacing w:val="-18"/>
        </w:rPr>
        <w:t xml:space="preserve"> </w:t>
      </w:r>
      <w:r>
        <w:t>you:</w:t>
      </w:r>
    </w:p>
    <w:p w:rsidR="00CD03D6" w:rsidRDefault="00CD03D6" w:rsidP="00CD03D6">
      <w:pPr>
        <w:pStyle w:val="BodyText"/>
        <w:spacing w:before="3"/>
        <w:ind w:left="720"/>
      </w:pPr>
      <w:r>
        <w:t>Counting games: dominoes, snakes and ladders etc.</w:t>
      </w:r>
    </w:p>
    <w:p w:rsidR="00CD03D6" w:rsidRDefault="00CD03D6" w:rsidP="00CD03D6">
      <w:pPr>
        <w:pStyle w:val="BodyText"/>
        <w:spacing w:before="4"/>
        <w:ind w:left="720" w:right="341"/>
      </w:pPr>
      <w:r>
        <w:t>Counting:</w:t>
      </w:r>
      <w:r>
        <w:rPr>
          <w:spacing w:val="-29"/>
        </w:rPr>
        <w:t xml:space="preserve"> </w:t>
      </w:r>
      <w:r>
        <w:t>count</w:t>
      </w:r>
      <w:r>
        <w:rPr>
          <w:spacing w:val="-28"/>
        </w:rPr>
        <w:t xml:space="preserve"> </w:t>
      </w:r>
      <w:r>
        <w:t>out</w:t>
      </w:r>
      <w:r>
        <w:rPr>
          <w:spacing w:val="-29"/>
        </w:rPr>
        <w:t xml:space="preserve"> </w:t>
      </w:r>
      <w:r>
        <w:t>objects</w:t>
      </w:r>
      <w:r>
        <w:rPr>
          <w:spacing w:val="-30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2s,</w:t>
      </w:r>
      <w:r>
        <w:rPr>
          <w:spacing w:val="-29"/>
        </w:rPr>
        <w:t xml:space="preserve"> </w:t>
      </w:r>
      <w:r>
        <w:t>5,</w:t>
      </w:r>
      <w:r>
        <w:rPr>
          <w:spacing w:val="-28"/>
        </w:rPr>
        <w:t xml:space="preserve"> </w:t>
      </w:r>
      <w:r>
        <w:t>10,</w:t>
      </w:r>
      <w:r>
        <w:rPr>
          <w:spacing w:val="-28"/>
        </w:rPr>
        <w:t xml:space="preserve"> </w:t>
      </w:r>
      <w:r>
        <w:t>use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hundred</w:t>
      </w:r>
      <w:r>
        <w:rPr>
          <w:spacing w:val="-28"/>
        </w:rPr>
        <w:t xml:space="preserve"> </w:t>
      </w:r>
      <w:r>
        <w:t>square</w:t>
      </w:r>
      <w:r>
        <w:rPr>
          <w:spacing w:val="-27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number</w:t>
      </w:r>
      <w:r>
        <w:rPr>
          <w:spacing w:val="-27"/>
        </w:rPr>
        <w:t xml:space="preserve"> </w:t>
      </w:r>
      <w:r>
        <w:t>line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help</w:t>
      </w:r>
      <w:r>
        <w:rPr>
          <w:spacing w:val="-28"/>
        </w:rPr>
        <w:t xml:space="preserve"> </w:t>
      </w:r>
      <w:r>
        <w:t>counting Using</w:t>
      </w:r>
      <w:r>
        <w:rPr>
          <w:spacing w:val="-43"/>
        </w:rPr>
        <w:t xml:space="preserve"> </w:t>
      </w:r>
      <w:r>
        <w:t>money:</w:t>
      </w:r>
      <w:r>
        <w:rPr>
          <w:spacing w:val="-44"/>
        </w:rPr>
        <w:t xml:space="preserve"> </w:t>
      </w:r>
      <w:r>
        <w:t>encourage</w:t>
      </w:r>
      <w:r>
        <w:rPr>
          <w:spacing w:val="-42"/>
        </w:rPr>
        <w:t xml:space="preserve"> </w:t>
      </w:r>
      <w:r>
        <w:t>your</w:t>
      </w:r>
      <w:r>
        <w:rPr>
          <w:spacing w:val="-42"/>
        </w:rPr>
        <w:t xml:space="preserve"> </w:t>
      </w:r>
      <w:r>
        <w:t>child</w:t>
      </w:r>
      <w:r>
        <w:rPr>
          <w:spacing w:val="-43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purchase</w:t>
      </w:r>
      <w:r>
        <w:rPr>
          <w:spacing w:val="-42"/>
        </w:rPr>
        <w:t xml:space="preserve"> </w:t>
      </w:r>
      <w:r>
        <w:t>small</w:t>
      </w:r>
      <w:r>
        <w:rPr>
          <w:spacing w:val="-42"/>
        </w:rPr>
        <w:t xml:space="preserve"> </w:t>
      </w:r>
      <w:r>
        <w:t>items</w:t>
      </w:r>
      <w:r>
        <w:rPr>
          <w:spacing w:val="-42"/>
        </w:rPr>
        <w:t xml:space="preserve"> </w:t>
      </w:r>
      <w:r>
        <w:t>with</w:t>
      </w:r>
      <w:r>
        <w:rPr>
          <w:spacing w:val="-43"/>
        </w:rPr>
        <w:t xml:space="preserve"> </w:t>
      </w:r>
      <w:r>
        <w:t>you</w:t>
      </w:r>
      <w:r>
        <w:rPr>
          <w:spacing w:val="-43"/>
        </w:rPr>
        <w:t xml:space="preserve"> </w:t>
      </w:r>
      <w:r>
        <w:t>whilst</w:t>
      </w:r>
      <w:r>
        <w:rPr>
          <w:spacing w:val="-43"/>
        </w:rPr>
        <w:t xml:space="preserve"> </w:t>
      </w:r>
      <w:r>
        <w:t>out</w:t>
      </w:r>
      <w:r>
        <w:rPr>
          <w:spacing w:val="-43"/>
        </w:rPr>
        <w:t xml:space="preserve"> </w:t>
      </w:r>
      <w:r>
        <w:t>shopping,</w:t>
      </w:r>
      <w:r>
        <w:rPr>
          <w:spacing w:val="-45"/>
        </w:rPr>
        <w:t xml:space="preserve"> </w:t>
      </w:r>
      <w:r>
        <w:t>working</w:t>
      </w:r>
      <w:r>
        <w:rPr>
          <w:spacing w:val="-43"/>
        </w:rPr>
        <w:t xml:space="preserve"> </w:t>
      </w:r>
      <w:r>
        <w:t>out change or</w:t>
      </w:r>
      <w:r>
        <w:rPr>
          <w:spacing w:val="-36"/>
        </w:rPr>
        <w:t xml:space="preserve"> </w:t>
      </w:r>
      <w:r>
        <w:t>totals.</w:t>
      </w:r>
    </w:p>
    <w:p w:rsidR="00CD03D6" w:rsidRDefault="00CD03D6" w:rsidP="00CD03D6">
      <w:pPr>
        <w:pStyle w:val="BodyText"/>
        <w:spacing w:before="6"/>
        <w:ind w:left="720" w:right="4875"/>
      </w:pPr>
      <w:r>
        <w:rPr>
          <w:w w:val="95"/>
        </w:rPr>
        <w:t xml:space="preserve">Measuring: measuring themselves or others, cooking </w:t>
      </w:r>
      <w:r>
        <w:t>Time: setting routines, quick questions</w:t>
      </w:r>
    </w:p>
    <w:p w:rsidR="00CD03D6" w:rsidRDefault="00CD03D6" w:rsidP="00CD03D6">
      <w:pPr>
        <w:pStyle w:val="BodyText"/>
        <w:spacing w:before="6"/>
        <w:ind w:left="720"/>
      </w:pPr>
      <w:r>
        <w:rPr>
          <w:w w:val="95"/>
        </w:rPr>
        <w:t>Movements:</w:t>
      </w:r>
      <w:r>
        <w:rPr>
          <w:spacing w:val="-15"/>
          <w:w w:val="95"/>
        </w:rPr>
        <w:t xml:space="preserve"> </w:t>
      </w:r>
      <w:r>
        <w:rPr>
          <w:w w:val="95"/>
        </w:rPr>
        <w:t>walking</w:t>
      </w:r>
      <w:r>
        <w:rPr>
          <w:spacing w:val="-14"/>
          <w:w w:val="95"/>
        </w:rPr>
        <w:t xml:space="preserve"> </w:t>
      </w:r>
      <w:r>
        <w:rPr>
          <w:w w:val="95"/>
        </w:rPr>
        <w:t>somewhere,</w:t>
      </w:r>
      <w:r>
        <w:rPr>
          <w:spacing w:val="-14"/>
          <w:w w:val="95"/>
        </w:rPr>
        <w:t xml:space="preserve"> </w:t>
      </w:r>
      <w:r>
        <w:rPr>
          <w:w w:val="95"/>
        </w:rPr>
        <w:t>turn</w:t>
      </w:r>
      <w:r>
        <w:rPr>
          <w:spacing w:val="-14"/>
          <w:w w:val="95"/>
        </w:rPr>
        <w:t xml:space="preserve"> </w:t>
      </w:r>
      <w:r>
        <w:rPr>
          <w:w w:val="95"/>
        </w:rPr>
        <w:t>left,</w:t>
      </w:r>
      <w:r>
        <w:rPr>
          <w:spacing w:val="-15"/>
          <w:w w:val="95"/>
        </w:rPr>
        <w:t xml:space="preserve"> </w:t>
      </w:r>
      <w:r>
        <w:rPr>
          <w:w w:val="95"/>
        </w:rPr>
        <w:t>turn</w:t>
      </w:r>
      <w:r>
        <w:rPr>
          <w:spacing w:val="-14"/>
          <w:w w:val="95"/>
        </w:rPr>
        <w:t xml:space="preserve"> </w:t>
      </w:r>
      <w:r>
        <w:rPr>
          <w:w w:val="95"/>
        </w:rPr>
        <w:t>right,</w:t>
      </w:r>
      <w:r>
        <w:rPr>
          <w:spacing w:val="-16"/>
          <w:w w:val="95"/>
        </w:rPr>
        <w:t xml:space="preserve"> </w:t>
      </w:r>
      <w:r>
        <w:rPr>
          <w:w w:val="95"/>
        </w:rPr>
        <w:t>quarter</w:t>
      </w:r>
      <w:r>
        <w:rPr>
          <w:spacing w:val="-13"/>
          <w:w w:val="95"/>
        </w:rPr>
        <w:t xml:space="preserve"> </w:t>
      </w:r>
      <w:r>
        <w:rPr>
          <w:w w:val="95"/>
        </w:rPr>
        <w:t>turn,</w:t>
      </w:r>
      <w:r>
        <w:rPr>
          <w:spacing w:val="-15"/>
          <w:w w:val="95"/>
        </w:rPr>
        <w:t xml:space="preserve"> </w:t>
      </w:r>
      <w:r>
        <w:rPr>
          <w:w w:val="95"/>
        </w:rPr>
        <w:t>giving</w:t>
      </w:r>
      <w:r>
        <w:rPr>
          <w:spacing w:val="-14"/>
          <w:w w:val="95"/>
        </w:rPr>
        <w:t xml:space="preserve"> </w:t>
      </w:r>
      <w:r>
        <w:rPr>
          <w:w w:val="95"/>
        </w:rPr>
        <w:t>directions</w:t>
      </w:r>
      <w:r>
        <w:rPr>
          <w:spacing w:val="-13"/>
          <w:w w:val="95"/>
        </w:rPr>
        <w:t xml:space="preserve"> </w:t>
      </w:r>
      <w:r>
        <w:rPr>
          <w:w w:val="95"/>
        </w:rPr>
        <w:t>games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recognising </w:t>
      </w:r>
      <w:r>
        <w:t>patterns</w:t>
      </w:r>
      <w:r>
        <w:rPr>
          <w:spacing w:val="-19"/>
        </w:rPr>
        <w:t xml:space="preserve"> </w:t>
      </w:r>
      <w:r>
        <w:t>when</w:t>
      </w:r>
      <w:r>
        <w:rPr>
          <w:spacing w:val="-20"/>
        </w:rPr>
        <w:t xml:space="preserve"> </w:t>
      </w:r>
      <w:r>
        <w:t>walking</w:t>
      </w:r>
      <w:r>
        <w:rPr>
          <w:spacing w:val="-22"/>
        </w:rPr>
        <w:t xml:space="preserve"> </w:t>
      </w:r>
      <w:r>
        <w:t>around,</w:t>
      </w:r>
      <w:r>
        <w:rPr>
          <w:spacing w:val="-21"/>
        </w:rPr>
        <w:t xml:space="preserve"> </w:t>
      </w:r>
      <w:r>
        <w:t>identifying</w:t>
      </w:r>
      <w:r>
        <w:rPr>
          <w:spacing w:val="-20"/>
        </w:rPr>
        <w:t xml:space="preserve"> </w:t>
      </w:r>
      <w:r>
        <w:t>shapes.</w:t>
      </w:r>
    </w:p>
    <w:p w:rsidR="00CD03D6" w:rsidRPr="00CD03D6" w:rsidRDefault="00CD03D6" w:rsidP="00CD03D6">
      <w:pPr>
        <w:ind w:left="720"/>
      </w:pPr>
    </w:p>
    <w:p w:rsidR="00CD03D6" w:rsidRPr="00CD03D6" w:rsidRDefault="00CD03D6" w:rsidP="00CD03D6"/>
    <w:p w:rsidR="00CD03D6" w:rsidRPr="00CD03D6" w:rsidRDefault="00CD03D6" w:rsidP="00CD03D6">
      <w:bookmarkStart w:id="0" w:name="_GoBack"/>
      <w:bookmarkEnd w:id="0"/>
    </w:p>
    <w:p w:rsidR="006A5144" w:rsidRPr="00CD03D6" w:rsidRDefault="006A5144" w:rsidP="00CD03D6"/>
    <w:sectPr w:rsidR="006A5144" w:rsidRPr="00CD03D6">
      <w:type w:val="continuous"/>
      <w:pgSz w:w="11910" w:h="16840"/>
      <w:pgMar w:top="220" w:right="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1F7B"/>
    <w:multiLevelType w:val="hybridMultilevel"/>
    <w:tmpl w:val="DD5E063A"/>
    <w:lvl w:ilvl="0" w:tplc="4A922C6A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A324D52">
      <w:numFmt w:val="bullet"/>
      <w:lvlText w:val="•"/>
      <w:lvlJc w:val="left"/>
      <w:pPr>
        <w:ind w:left="1209" w:hanging="360"/>
      </w:pPr>
      <w:rPr>
        <w:rFonts w:hint="default"/>
        <w:lang w:val="en-GB" w:eastAsia="en-GB" w:bidi="en-GB"/>
      </w:rPr>
    </w:lvl>
    <w:lvl w:ilvl="2" w:tplc="CD9C7E56"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 w:tplc="0A1C3976">
      <w:numFmt w:val="bullet"/>
      <w:lvlText w:val="•"/>
      <w:lvlJc w:val="left"/>
      <w:pPr>
        <w:ind w:left="3427" w:hanging="360"/>
      </w:pPr>
      <w:rPr>
        <w:rFonts w:hint="default"/>
        <w:lang w:val="en-GB" w:eastAsia="en-GB" w:bidi="en-GB"/>
      </w:rPr>
    </w:lvl>
    <w:lvl w:ilvl="4" w:tplc="B3205824">
      <w:numFmt w:val="bullet"/>
      <w:lvlText w:val="•"/>
      <w:lvlJc w:val="left"/>
      <w:pPr>
        <w:ind w:left="4537" w:hanging="360"/>
      </w:pPr>
      <w:rPr>
        <w:rFonts w:hint="default"/>
        <w:lang w:val="en-GB" w:eastAsia="en-GB" w:bidi="en-GB"/>
      </w:rPr>
    </w:lvl>
    <w:lvl w:ilvl="5" w:tplc="CC708100">
      <w:numFmt w:val="bullet"/>
      <w:lvlText w:val="•"/>
      <w:lvlJc w:val="left"/>
      <w:pPr>
        <w:ind w:left="5646" w:hanging="360"/>
      </w:pPr>
      <w:rPr>
        <w:rFonts w:hint="default"/>
        <w:lang w:val="en-GB" w:eastAsia="en-GB" w:bidi="en-GB"/>
      </w:rPr>
    </w:lvl>
    <w:lvl w:ilvl="6" w:tplc="55C2498A">
      <w:numFmt w:val="bullet"/>
      <w:lvlText w:val="•"/>
      <w:lvlJc w:val="left"/>
      <w:pPr>
        <w:ind w:left="6755" w:hanging="360"/>
      </w:pPr>
      <w:rPr>
        <w:rFonts w:hint="default"/>
        <w:lang w:val="en-GB" w:eastAsia="en-GB" w:bidi="en-GB"/>
      </w:rPr>
    </w:lvl>
    <w:lvl w:ilvl="7" w:tplc="A8A8D5B4">
      <w:numFmt w:val="bullet"/>
      <w:lvlText w:val="•"/>
      <w:lvlJc w:val="left"/>
      <w:pPr>
        <w:ind w:left="7865" w:hanging="360"/>
      </w:pPr>
      <w:rPr>
        <w:rFonts w:hint="default"/>
        <w:lang w:val="en-GB" w:eastAsia="en-GB" w:bidi="en-GB"/>
      </w:rPr>
    </w:lvl>
    <w:lvl w:ilvl="8" w:tplc="0088D422">
      <w:numFmt w:val="bullet"/>
      <w:lvlText w:val="•"/>
      <w:lvlJc w:val="left"/>
      <w:pPr>
        <w:ind w:left="897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4C1425D"/>
    <w:multiLevelType w:val="hybridMultilevel"/>
    <w:tmpl w:val="3C7E04D8"/>
    <w:lvl w:ilvl="0" w:tplc="4D5A015C">
      <w:numFmt w:val="bullet"/>
      <w:lvlText w:val="•"/>
      <w:lvlJc w:val="left"/>
      <w:pPr>
        <w:ind w:left="107" w:hanging="360"/>
      </w:pPr>
      <w:rPr>
        <w:rFonts w:ascii="Verdana" w:eastAsia="Verdana" w:hAnsi="Verdana" w:cs="Verdana" w:hint="default"/>
        <w:i/>
        <w:w w:val="111"/>
        <w:sz w:val="22"/>
        <w:szCs w:val="22"/>
        <w:lang w:val="en-GB" w:eastAsia="en-GB" w:bidi="en-GB"/>
      </w:rPr>
    </w:lvl>
    <w:lvl w:ilvl="1" w:tplc="7B3A0270">
      <w:numFmt w:val="bullet"/>
      <w:lvlText w:val="•"/>
      <w:lvlJc w:val="left"/>
      <w:pPr>
        <w:ind w:left="1209" w:hanging="360"/>
      </w:pPr>
      <w:rPr>
        <w:rFonts w:hint="default"/>
        <w:lang w:val="en-GB" w:eastAsia="en-GB" w:bidi="en-GB"/>
      </w:rPr>
    </w:lvl>
    <w:lvl w:ilvl="2" w:tplc="F386211A"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 w:tplc="50A0678C">
      <w:numFmt w:val="bullet"/>
      <w:lvlText w:val="•"/>
      <w:lvlJc w:val="left"/>
      <w:pPr>
        <w:ind w:left="3427" w:hanging="360"/>
      </w:pPr>
      <w:rPr>
        <w:rFonts w:hint="default"/>
        <w:lang w:val="en-GB" w:eastAsia="en-GB" w:bidi="en-GB"/>
      </w:rPr>
    </w:lvl>
    <w:lvl w:ilvl="4" w:tplc="FE721E82">
      <w:numFmt w:val="bullet"/>
      <w:lvlText w:val="•"/>
      <w:lvlJc w:val="left"/>
      <w:pPr>
        <w:ind w:left="4537" w:hanging="360"/>
      </w:pPr>
      <w:rPr>
        <w:rFonts w:hint="default"/>
        <w:lang w:val="en-GB" w:eastAsia="en-GB" w:bidi="en-GB"/>
      </w:rPr>
    </w:lvl>
    <w:lvl w:ilvl="5" w:tplc="E76CE206">
      <w:numFmt w:val="bullet"/>
      <w:lvlText w:val="•"/>
      <w:lvlJc w:val="left"/>
      <w:pPr>
        <w:ind w:left="5646" w:hanging="360"/>
      </w:pPr>
      <w:rPr>
        <w:rFonts w:hint="default"/>
        <w:lang w:val="en-GB" w:eastAsia="en-GB" w:bidi="en-GB"/>
      </w:rPr>
    </w:lvl>
    <w:lvl w:ilvl="6" w:tplc="A418CECA">
      <w:numFmt w:val="bullet"/>
      <w:lvlText w:val="•"/>
      <w:lvlJc w:val="left"/>
      <w:pPr>
        <w:ind w:left="6755" w:hanging="360"/>
      </w:pPr>
      <w:rPr>
        <w:rFonts w:hint="default"/>
        <w:lang w:val="en-GB" w:eastAsia="en-GB" w:bidi="en-GB"/>
      </w:rPr>
    </w:lvl>
    <w:lvl w:ilvl="7" w:tplc="A56A7A56">
      <w:numFmt w:val="bullet"/>
      <w:lvlText w:val="•"/>
      <w:lvlJc w:val="left"/>
      <w:pPr>
        <w:ind w:left="7865" w:hanging="360"/>
      </w:pPr>
      <w:rPr>
        <w:rFonts w:hint="default"/>
        <w:lang w:val="en-GB" w:eastAsia="en-GB" w:bidi="en-GB"/>
      </w:rPr>
    </w:lvl>
    <w:lvl w:ilvl="8" w:tplc="D1B2502E">
      <w:numFmt w:val="bullet"/>
      <w:lvlText w:val="•"/>
      <w:lvlJc w:val="left"/>
      <w:pPr>
        <w:ind w:left="8974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5DFF419F"/>
    <w:multiLevelType w:val="hybridMultilevel"/>
    <w:tmpl w:val="437A1902"/>
    <w:lvl w:ilvl="0" w:tplc="E124C1E6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08CE514">
      <w:numFmt w:val="bullet"/>
      <w:lvlText w:val="•"/>
      <w:lvlJc w:val="left"/>
      <w:pPr>
        <w:ind w:left="1209" w:hanging="360"/>
      </w:pPr>
      <w:rPr>
        <w:rFonts w:hint="default"/>
        <w:lang w:val="en-GB" w:eastAsia="en-GB" w:bidi="en-GB"/>
      </w:rPr>
    </w:lvl>
    <w:lvl w:ilvl="2" w:tplc="F1CE34B4"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 w:tplc="4CCE12D0">
      <w:numFmt w:val="bullet"/>
      <w:lvlText w:val="•"/>
      <w:lvlJc w:val="left"/>
      <w:pPr>
        <w:ind w:left="3427" w:hanging="360"/>
      </w:pPr>
      <w:rPr>
        <w:rFonts w:hint="default"/>
        <w:lang w:val="en-GB" w:eastAsia="en-GB" w:bidi="en-GB"/>
      </w:rPr>
    </w:lvl>
    <w:lvl w:ilvl="4" w:tplc="12C08CB2">
      <w:numFmt w:val="bullet"/>
      <w:lvlText w:val="•"/>
      <w:lvlJc w:val="left"/>
      <w:pPr>
        <w:ind w:left="4537" w:hanging="360"/>
      </w:pPr>
      <w:rPr>
        <w:rFonts w:hint="default"/>
        <w:lang w:val="en-GB" w:eastAsia="en-GB" w:bidi="en-GB"/>
      </w:rPr>
    </w:lvl>
    <w:lvl w:ilvl="5" w:tplc="0FA69878">
      <w:numFmt w:val="bullet"/>
      <w:lvlText w:val="•"/>
      <w:lvlJc w:val="left"/>
      <w:pPr>
        <w:ind w:left="5646" w:hanging="360"/>
      </w:pPr>
      <w:rPr>
        <w:rFonts w:hint="default"/>
        <w:lang w:val="en-GB" w:eastAsia="en-GB" w:bidi="en-GB"/>
      </w:rPr>
    </w:lvl>
    <w:lvl w:ilvl="6" w:tplc="E02C95EE">
      <w:numFmt w:val="bullet"/>
      <w:lvlText w:val="•"/>
      <w:lvlJc w:val="left"/>
      <w:pPr>
        <w:ind w:left="6755" w:hanging="360"/>
      </w:pPr>
      <w:rPr>
        <w:rFonts w:hint="default"/>
        <w:lang w:val="en-GB" w:eastAsia="en-GB" w:bidi="en-GB"/>
      </w:rPr>
    </w:lvl>
    <w:lvl w:ilvl="7" w:tplc="3F88D3CE">
      <w:numFmt w:val="bullet"/>
      <w:lvlText w:val="•"/>
      <w:lvlJc w:val="left"/>
      <w:pPr>
        <w:ind w:left="7865" w:hanging="360"/>
      </w:pPr>
      <w:rPr>
        <w:rFonts w:hint="default"/>
        <w:lang w:val="en-GB" w:eastAsia="en-GB" w:bidi="en-GB"/>
      </w:rPr>
    </w:lvl>
    <w:lvl w:ilvl="8" w:tplc="095C60E2">
      <w:numFmt w:val="bullet"/>
      <w:lvlText w:val="•"/>
      <w:lvlJc w:val="left"/>
      <w:pPr>
        <w:ind w:left="8974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4"/>
    <w:rsid w:val="006A5144"/>
    <w:rsid w:val="00C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99BE45"/>
  <w15:docId w15:val="{C2FDF45E-0B5A-460C-AD98-89C251F0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3F6FF400</Template>
  <TotalTime>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Barnes</dc:creator>
  <cp:lastModifiedBy>Mrs C. Rindl</cp:lastModifiedBy>
  <cp:revision>2</cp:revision>
  <dcterms:created xsi:type="dcterms:W3CDTF">2019-02-04T12:50:00Z</dcterms:created>
  <dcterms:modified xsi:type="dcterms:W3CDTF">2019-02-04T12:50:00Z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2019-02-04T00:00:00Z</vt:filetime>
  </property>
</Properties>
</file>